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4186" w14:textId="418BC43F" w:rsidR="005D3A48" w:rsidRPr="008F235A" w:rsidRDefault="005D3A48" w:rsidP="005D3A48">
      <w:pPr>
        <w:pStyle w:val="Glava"/>
        <w:jc w:val="center"/>
        <w:rPr>
          <w:rFonts w:ascii="Tahoma" w:hAnsi="Tahoma" w:cs="Tahoma"/>
          <w:sz w:val="22"/>
          <w:szCs w:val="22"/>
        </w:rPr>
      </w:pPr>
      <w:r w:rsidRPr="008F235A">
        <w:rPr>
          <w:rFonts w:ascii="Tahoma" w:hAnsi="Tahoma" w:cs="Tahoma"/>
          <w:noProof/>
          <w:sz w:val="22"/>
          <w:szCs w:val="22"/>
        </w:rPr>
        <w:drawing>
          <wp:inline distT="0" distB="0" distL="0" distR="0" wp14:anchorId="2E384B01" wp14:editId="7446D5C9">
            <wp:extent cx="390525" cy="619125"/>
            <wp:effectExtent l="0" t="0" r="9525" b="9525"/>
            <wp:docPr id="36300912" name="Slika 1" descr="Slika, ki vsebuje besede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00912" name="Slika 1" descr="Slika, ki vsebuje besede sličica, simbol&#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2BB89B8E" w14:textId="77777777" w:rsidR="005D3A48" w:rsidRPr="008F235A" w:rsidRDefault="005D3A48" w:rsidP="005D3A48">
      <w:pPr>
        <w:pStyle w:val="Glava"/>
        <w:jc w:val="center"/>
        <w:rPr>
          <w:rFonts w:ascii="Tahoma" w:hAnsi="Tahoma" w:cs="Tahoma"/>
          <w:sz w:val="22"/>
          <w:szCs w:val="22"/>
        </w:rPr>
      </w:pPr>
    </w:p>
    <w:p w14:paraId="64346350" w14:textId="1221B2CF" w:rsidR="005D3A48" w:rsidRPr="008F235A" w:rsidRDefault="005D3A48" w:rsidP="005D3A48">
      <w:pPr>
        <w:pStyle w:val="Glava"/>
        <w:jc w:val="center"/>
        <w:rPr>
          <w:rFonts w:ascii="Tahoma" w:hAnsi="Tahoma" w:cs="Tahoma"/>
          <w:b/>
          <w:bCs/>
          <w:spacing w:val="22"/>
          <w:sz w:val="22"/>
          <w:szCs w:val="22"/>
        </w:rPr>
      </w:pPr>
      <w:r w:rsidRPr="008F235A">
        <w:rPr>
          <w:rFonts w:ascii="Tahoma" w:hAnsi="Tahoma" w:cs="Tahoma"/>
          <w:noProof/>
          <w:sz w:val="22"/>
          <w:szCs w:val="22"/>
        </w:rPr>
        <mc:AlternateContent>
          <mc:Choice Requires="wps">
            <w:drawing>
              <wp:anchor distT="0" distB="0" distL="114300" distR="114300" simplePos="0" relativeHeight="251659264" behindDoc="0" locked="0" layoutInCell="0" allowOverlap="1" wp14:anchorId="281E51E3" wp14:editId="2E0F0AE5">
                <wp:simplePos x="0" y="0"/>
                <wp:positionH relativeFrom="column">
                  <wp:posOffset>471170</wp:posOffset>
                </wp:positionH>
                <wp:positionV relativeFrom="paragraph">
                  <wp:posOffset>205105</wp:posOffset>
                </wp:positionV>
                <wp:extent cx="4914265" cy="0"/>
                <wp:effectExtent l="10160" t="8255" r="9525" b="10795"/>
                <wp:wrapNone/>
                <wp:docPr id="1754740111"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31E190" id="Raven povezoval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smartTag w:uri="urn:schemas-microsoft-com:office:smarttags" w:element="PersonName">
        <w:smartTagPr>
          <w:attr w:name="ProductID" w:val="OBČINA DRAVOGRAD"/>
        </w:smartTagPr>
        <w:r w:rsidRPr="008F235A">
          <w:rPr>
            <w:rFonts w:ascii="Tahoma" w:hAnsi="Tahoma" w:cs="Tahoma"/>
            <w:b/>
            <w:bCs/>
            <w:spacing w:val="22"/>
            <w:sz w:val="22"/>
            <w:szCs w:val="22"/>
          </w:rPr>
          <w:t>OBČINA DRAVOGRAD</w:t>
        </w:r>
      </w:smartTag>
    </w:p>
    <w:p w14:paraId="48D2CDE7" w14:textId="77777777" w:rsidR="005D3A48" w:rsidRPr="008F235A" w:rsidRDefault="005D3A48" w:rsidP="005D3A48">
      <w:pPr>
        <w:pStyle w:val="Glava"/>
        <w:rPr>
          <w:rFonts w:ascii="Tahoma" w:hAnsi="Tahoma" w:cs="Tahoma"/>
          <w:spacing w:val="22"/>
          <w:sz w:val="22"/>
          <w:szCs w:val="22"/>
        </w:rPr>
      </w:pPr>
    </w:p>
    <w:p w14:paraId="5A31E897" w14:textId="77777777" w:rsidR="005D3A48" w:rsidRPr="008F235A" w:rsidRDefault="005D3A48" w:rsidP="005D3A48">
      <w:pPr>
        <w:pStyle w:val="Glava"/>
        <w:jc w:val="center"/>
        <w:rPr>
          <w:rFonts w:ascii="Tahoma" w:hAnsi="Tahoma" w:cs="Tahoma"/>
          <w:sz w:val="16"/>
          <w:szCs w:val="16"/>
        </w:rPr>
      </w:pPr>
      <w:r w:rsidRPr="008F235A">
        <w:rPr>
          <w:rFonts w:ascii="Tahoma" w:hAnsi="Tahoma" w:cs="Tahoma"/>
          <w:sz w:val="16"/>
          <w:szCs w:val="16"/>
        </w:rPr>
        <w:t xml:space="preserve">Trg 4. julija 7, 2370 Dravograd, tel.: +386 2 872 35 60, faks: +386 2 872 35 74 </w:t>
      </w:r>
    </w:p>
    <w:p w14:paraId="47B4C23F" w14:textId="77777777" w:rsidR="005D3A48" w:rsidRPr="008F235A" w:rsidRDefault="005D3A48" w:rsidP="005D3A48">
      <w:pPr>
        <w:pStyle w:val="Glava"/>
        <w:jc w:val="center"/>
        <w:rPr>
          <w:rFonts w:ascii="Tahoma" w:hAnsi="Tahoma" w:cs="Tahoma"/>
          <w:sz w:val="16"/>
          <w:szCs w:val="16"/>
        </w:rPr>
      </w:pPr>
      <w:hyperlink r:id="rId9" w:history="1">
        <w:r w:rsidRPr="008F235A">
          <w:rPr>
            <w:rStyle w:val="Hiperpovezava"/>
            <w:rFonts w:ascii="Tahoma" w:eastAsiaTheme="majorEastAsia" w:hAnsi="Tahoma" w:cs="Tahoma"/>
            <w:sz w:val="16"/>
            <w:szCs w:val="16"/>
          </w:rPr>
          <w:t>http://www.dravograd.si</w:t>
        </w:r>
      </w:hyperlink>
      <w:r w:rsidRPr="008F235A">
        <w:rPr>
          <w:rFonts w:ascii="Tahoma" w:hAnsi="Tahoma" w:cs="Tahoma"/>
          <w:color w:val="0000FF"/>
          <w:sz w:val="16"/>
          <w:szCs w:val="16"/>
        </w:rPr>
        <w:t xml:space="preserve">; </w:t>
      </w:r>
      <w:r w:rsidRPr="008F235A">
        <w:rPr>
          <w:rFonts w:ascii="Tahoma" w:hAnsi="Tahoma" w:cs="Tahoma"/>
          <w:sz w:val="16"/>
          <w:szCs w:val="16"/>
        </w:rPr>
        <w:t xml:space="preserve">e-mail: </w:t>
      </w:r>
      <w:hyperlink r:id="rId10" w:history="1">
        <w:r w:rsidRPr="008F235A">
          <w:rPr>
            <w:rStyle w:val="Hiperpovezava"/>
            <w:rFonts w:ascii="Tahoma" w:eastAsiaTheme="majorEastAsia" w:hAnsi="Tahoma" w:cs="Tahoma"/>
            <w:sz w:val="16"/>
            <w:szCs w:val="16"/>
          </w:rPr>
          <w:t>obcina@dravograd.si</w:t>
        </w:r>
      </w:hyperlink>
    </w:p>
    <w:p w14:paraId="79D4637A" w14:textId="77777777" w:rsidR="009841B7" w:rsidRDefault="009841B7"/>
    <w:p w14:paraId="4476284C" w14:textId="77777777" w:rsidR="00324975" w:rsidRDefault="00324975"/>
    <w:p w14:paraId="5E61D44E" w14:textId="77777777" w:rsidR="00324975" w:rsidRDefault="00324975"/>
    <w:p w14:paraId="71F0E17F" w14:textId="77777777" w:rsidR="005D3A48" w:rsidRPr="005D3A48" w:rsidRDefault="005D3A48" w:rsidP="005D3A48">
      <w:pPr>
        <w:spacing w:after="0" w:line="252" w:lineRule="auto"/>
        <w:jc w:val="both"/>
        <w:rPr>
          <w:rFonts w:ascii="Arial" w:eastAsia="Times New Roman" w:hAnsi="Arial" w:cs="Arial"/>
          <w:b/>
          <w:kern w:val="0"/>
          <w:lang w:eastAsia="sl-SI"/>
          <w14:ligatures w14:val="none"/>
        </w:rPr>
      </w:pPr>
      <w:r w:rsidRPr="005D3A48">
        <w:rPr>
          <w:rFonts w:ascii="Arial" w:eastAsia="Times New Roman" w:hAnsi="Arial" w:cs="Arial"/>
          <w:b/>
          <w:kern w:val="0"/>
          <w:lang w:eastAsia="sl-SI"/>
          <w14:ligatures w14:val="none"/>
        </w:rPr>
        <w:t>OBČINA DRAVOGRAD, Trg 4. julija 7, 2370 Dravograd, ki jo zastopa župan Anton Preksavec,</w:t>
      </w:r>
    </w:p>
    <w:p w14:paraId="4107BFCB"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Matična številka: 5880351000,</w:t>
      </w:r>
    </w:p>
    <w:p w14:paraId="6155B5EC"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 xml:space="preserve">Davčna številka: SI47554851, </w:t>
      </w:r>
    </w:p>
    <w:p w14:paraId="3030FD25" w14:textId="56DFA858"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(v nadaljevanju:</w:t>
      </w:r>
      <w:r>
        <w:rPr>
          <w:rFonts w:ascii="Arial" w:eastAsia="Times New Roman" w:hAnsi="Arial" w:cs="Arial"/>
          <w:kern w:val="0"/>
          <w:lang w:eastAsia="sl-SI"/>
          <w14:ligatures w14:val="none"/>
        </w:rPr>
        <w:t xml:space="preserve"> naročnik</w:t>
      </w:r>
      <w:r w:rsidRPr="005D3A48">
        <w:rPr>
          <w:rFonts w:ascii="Arial" w:eastAsia="Times New Roman" w:hAnsi="Arial" w:cs="Arial"/>
          <w:kern w:val="0"/>
          <w:lang w:eastAsia="sl-SI"/>
          <w14:ligatures w14:val="none"/>
        </w:rPr>
        <w:t xml:space="preserve">) </w:t>
      </w:r>
    </w:p>
    <w:p w14:paraId="626C492F"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p>
    <w:p w14:paraId="6F407A9F"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in</w:t>
      </w:r>
    </w:p>
    <w:p w14:paraId="17AD0AD8"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p>
    <w:p w14:paraId="3529F1EA" w14:textId="59E65429" w:rsidR="005D3A48" w:rsidRPr="005D3A48" w:rsidRDefault="005D3A48" w:rsidP="005D3A48">
      <w:pPr>
        <w:spacing w:after="0" w:line="252" w:lineRule="auto"/>
        <w:jc w:val="both"/>
        <w:rPr>
          <w:rFonts w:ascii="Arial" w:eastAsia="Times New Roman" w:hAnsi="Arial" w:cs="Arial"/>
          <w:kern w:val="0"/>
          <w:lang w:eastAsia="sl-SI"/>
          <w14:ligatures w14:val="none"/>
        </w:rPr>
      </w:pPr>
      <w:r>
        <w:rPr>
          <w:rFonts w:ascii="Arial" w:eastAsia="Times New Roman" w:hAnsi="Arial" w:cs="Arial"/>
          <w:b/>
          <w:bCs/>
          <w:kern w:val="0"/>
          <w:lang w:eastAsia="sl-SI"/>
          <w14:ligatures w14:val="none"/>
        </w:rPr>
        <w:t>NAZIV ORGANIZACIJE</w:t>
      </w:r>
      <w:r w:rsidRPr="005D3A48">
        <w:rPr>
          <w:rFonts w:ascii="Arial" w:eastAsia="Times New Roman" w:hAnsi="Arial" w:cs="Arial"/>
          <w:b/>
          <w:bCs/>
          <w:kern w:val="0"/>
          <w:lang w:eastAsia="sl-SI"/>
          <w14:ligatures w14:val="none"/>
        </w:rPr>
        <w:t>, Ulica hišna št., pošta in kraj,</w:t>
      </w:r>
      <w:r w:rsidRPr="005D3A48">
        <w:rPr>
          <w:rFonts w:ascii="Arial" w:eastAsia="Times New Roman" w:hAnsi="Arial" w:cs="Arial"/>
          <w:kern w:val="0"/>
          <w:lang w:eastAsia="sl-SI"/>
          <w14:ligatures w14:val="none"/>
        </w:rPr>
        <w:t xml:space="preserve"> ki </w:t>
      </w:r>
      <w:r>
        <w:rPr>
          <w:rFonts w:ascii="Arial" w:eastAsia="Times New Roman" w:hAnsi="Arial" w:cs="Arial"/>
          <w:kern w:val="0"/>
          <w:lang w:eastAsia="sl-SI"/>
          <w14:ligatures w14:val="none"/>
        </w:rPr>
        <w:t>jo</w:t>
      </w:r>
      <w:r w:rsidRPr="005D3A48">
        <w:rPr>
          <w:rFonts w:ascii="Arial" w:eastAsia="Times New Roman" w:hAnsi="Arial" w:cs="Arial"/>
          <w:kern w:val="0"/>
          <w:lang w:eastAsia="sl-SI"/>
          <w14:ligatures w14:val="none"/>
        </w:rPr>
        <w:t xml:space="preserve"> zastopa zakoniti zastopnik IME IN PRIIMEK, Ulica  hišna št., pošta in kraj,</w:t>
      </w:r>
      <w:r w:rsidRPr="005D3A48">
        <w:rPr>
          <w:rFonts w:ascii="Arial" w:eastAsia="Times New Roman" w:hAnsi="Arial" w:cs="Arial"/>
          <w:kern w:val="0"/>
          <w:lang w:eastAsia="sl-SI"/>
          <w14:ligatures w14:val="none"/>
        </w:rPr>
        <w:br/>
      </w:r>
      <w:r>
        <w:rPr>
          <w:rFonts w:ascii="Arial" w:eastAsia="Times New Roman" w:hAnsi="Arial" w:cs="Arial"/>
          <w:kern w:val="0"/>
          <w:lang w:eastAsia="sl-SI"/>
          <w14:ligatures w14:val="none"/>
        </w:rPr>
        <w:t>Matična številka:</w:t>
      </w:r>
      <w:r w:rsidRPr="005D3A48">
        <w:rPr>
          <w:rFonts w:ascii="Arial" w:eastAsia="Times New Roman" w:hAnsi="Arial" w:cs="Arial"/>
          <w:kern w:val="0"/>
          <w:lang w:eastAsia="sl-SI"/>
          <w14:ligatures w14:val="none"/>
        </w:rPr>
        <w:t xml:space="preserve">             , </w:t>
      </w:r>
      <w:r w:rsidRPr="005D3A48">
        <w:rPr>
          <w:rFonts w:ascii="Arial" w:eastAsia="Times New Roman" w:hAnsi="Arial" w:cs="Arial"/>
          <w:kern w:val="0"/>
          <w:lang w:eastAsia="sl-SI"/>
          <w14:ligatures w14:val="none"/>
        </w:rPr>
        <w:br/>
        <w:t xml:space="preserve">Davčna številka:                     ,  </w:t>
      </w:r>
    </w:p>
    <w:p w14:paraId="2532730E"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 xml:space="preserve">TRR: SI56 ______________________, odprt pri banki:__________________ ,      </w:t>
      </w:r>
    </w:p>
    <w:p w14:paraId="1B7499C9" w14:textId="6992F128"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(v nadaljevanju:</w:t>
      </w:r>
      <w:r>
        <w:rPr>
          <w:rFonts w:ascii="Arial" w:eastAsia="Times New Roman" w:hAnsi="Arial" w:cs="Arial"/>
          <w:kern w:val="0"/>
          <w:lang w:eastAsia="sl-SI"/>
          <w14:ligatures w14:val="none"/>
        </w:rPr>
        <w:t xml:space="preserve"> izvajalec</w:t>
      </w:r>
      <w:r w:rsidRPr="005D3A48">
        <w:rPr>
          <w:rFonts w:ascii="Arial" w:eastAsia="Times New Roman" w:hAnsi="Arial" w:cs="Arial"/>
          <w:kern w:val="0"/>
          <w:lang w:eastAsia="sl-SI"/>
          <w14:ligatures w14:val="none"/>
        </w:rPr>
        <w:t>)</w:t>
      </w:r>
    </w:p>
    <w:p w14:paraId="633C6240" w14:textId="77777777" w:rsidR="005D3A48" w:rsidRDefault="005D3A48" w:rsidP="005D3A48">
      <w:pPr>
        <w:spacing w:after="0" w:line="252" w:lineRule="auto"/>
        <w:jc w:val="both"/>
        <w:rPr>
          <w:rFonts w:ascii="Arial" w:eastAsia="Times New Roman" w:hAnsi="Arial" w:cs="Arial"/>
          <w:kern w:val="0"/>
          <w:lang w:eastAsia="sl-SI"/>
          <w14:ligatures w14:val="none"/>
        </w:rPr>
      </w:pPr>
    </w:p>
    <w:p w14:paraId="59059F8B" w14:textId="77777777" w:rsidR="00E807FC" w:rsidRDefault="005D3A48" w:rsidP="00E807FC">
      <w:pPr>
        <w:spacing w:after="0" w:line="252" w:lineRule="auto"/>
        <w:ind w:right="1275"/>
        <w:jc w:val="both"/>
        <w:rPr>
          <w:rFonts w:ascii="Arial" w:eastAsia="Times New Roman" w:hAnsi="Arial" w:cs="Arial"/>
          <w:b/>
          <w:bCs/>
          <w:kern w:val="0"/>
          <w:lang w:eastAsia="sl-SI"/>
          <w14:ligatures w14:val="none"/>
        </w:rPr>
      </w:pPr>
      <w:r w:rsidRPr="005D3A48">
        <w:rPr>
          <w:rFonts w:ascii="Arial" w:eastAsia="Times New Roman" w:hAnsi="Arial" w:cs="Arial"/>
          <w:kern w:val="0"/>
          <w:lang w:eastAsia="sl-SI"/>
          <w14:ligatures w14:val="none"/>
        </w:rPr>
        <w:t xml:space="preserve">skleneta in dogovorita naslednjo pogodbo                                                   </w:t>
      </w:r>
      <w:r>
        <w:rPr>
          <w:rFonts w:ascii="Arial" w:eastAsia="Times New Roman" w:hAnsi="Arial" w:cs="Arial"/>
          <w:b/>
          <w:bCs/>
          <w:kern w:val="0"/>
          <w:lang w:eastAsia="sl-SI"/>
          <w14:ligatures w14:val="none"/>
        </w:rPr>
        <w:t xml:space="preserve">      </w:t>
      </w:r>
    </w:p>
    <w:p w14:paraId="5D2DC0D7" w14:textId="71C82FDF" w:rsidR="005D3A48" w:rsidRDefault="005D3A48" w:rsidP="00AF18B7">
      <w:pPr>
        <w:tabs>
          <w:tab w:val="left" w:pos="7797"/>
        </w:tabs>
        <w:spacing w:after="0" w:line="252" w:lineRule="auto"/>
        <w:ind w:left="6946" w:right="1275" w:hanging="1984"/>
        <w:jc w:val="right"/>
        <w:rPr>
          <w:rFonts w:ascii="Arial" w:eastAsia="Times New Roman" w:hAnsi="Arial" w:cs="Arial"/>
          <w:b/>
          <w:bCs/>
          <w:kern w:val="0"/>
          <w:lang w:eastAsia="sl-SI"/>
          <w14:ligatures w14:val="none"/>
        </w:rPr>
      </w:pPr>
      <w:r>
        <w:rPr>
          <w:rFonts w:ascii="Arial" w:eastAsia="Times New Roman" w:hAnsi="Arial" w:cs="Arial"/>
          <w:b/>
          <w:bCs/>
          <w:kern w:val="0"/>
          <w:lang w:eastAsia="sl-SI"/>
          <w14:ligatures w14:val="none"/>
        </w:rPr>
        <w:t xml:space="preserve"> </w:t>
      </w:r>
      <w:r w:rsidR="00E807FC">
        <w:rPr>
          <w:rFonts w:ascii="Arial" w:eastAsia="Times New Roman" w:hAnsi="Arial" w:cs="Arial"/>
          <w:b/>
          <w:bCs/>
          <w:kern w:val="0"/>
          <w:lang w:eastAsia="sl-SI"/>
          <w14:ligatures w14:val="none"/>
        </w:rPr>
        <w:t xml:space="preserve">  </w:t>
      </w:r>
      <w:r w:rsidR="006137F4">
        <w:rPr>
          <w:rFonts w:ascii="Arial" w:eastAsia="Times New Roman" w:hAnsi="Arial" w:cs="Arial"/>
          <w:b/>
          <w:bCs/>
          <w:kern w:val="0"/>
          <w:lang w:eastAsia="sl-SI"/>
          <w14:ligatures w14:val="none"/>
        </w:rPr>
        <w:t xml:space="preserve"> </w:t>
      </w:r>
    </w:p>
    <w:p w14:paraId="6CCEEC1C" w14:textId="77777777" w:rsidR="00371008" w:rsidRDefault="00371008" w:rsidP="005D3A48">
      <w:pPr>
        <w:spacing w:after="0" w:line="252" w:lineRule="auto"/>
        <w:jc w:val="both"/>
        <w:rPr>
          <w:rFonts w:ascii="Arial" w:eastAsia="Times New Roman" w:hAnsi="Arial" w:cs="Arial"/>
          <w:b/>
          <w:bCs/>
          <w:kern w:val="0"/>
          <w:lang w:eastAsia="sl-SI"/>
          <w14:ligatures w14:val="none"/>
        </w:rPr>
      </w:pPr>
    </w:p>
    <w:p w14:paraId="7A25845B" w14:textId="77777777" w:rsidR="00324975" w:rsidRDefault="00324975" w:rsidP="005D3A48">
      <w:pPr>
        <w:spacing w:after="0" w:line="252" w:lineRule="auto"/>
        <w:jc w:val="both"/>
        <w:rPr>
          <w:rFonts w:ascii="Arial" w:eastAsia="Times New Roman" w:hAnsi="Arial" w:cs="Arial"/>
          <w:b/>
          <w:bCs/>
          <w:kern w:val="0"/>
          <w:lang w:eastAsia="sl-SI"/>
          <w14:ligatures w14:val="none"/>
        </w:rPr>
      </w:pPr>
    </w:p>
    <w:p w14:paraId="3F9484E1" w14:textId="6FDA4BDA" w:rsidR="005D3A48" w:rsidRPr="005D3A48" w:rsidRDefault="005D3A48" w:rsidP="005D3A48">
      <w:pPr>
        <w:spacing w:after="0" w:line="252" w:lineRule="auto"/>
        <w:jc w:val="center"/>
        <w:rPr>
          <w:rFonts w:ascii="Arial" w:eastAsia="Times New Roman" w:hAnsi="Arial" w:cs="Arial"/>
          <w:b/>
          <w:bCs/>
          <w:kern w:val="0"/>
          <w:lang w:eastAsia="sl-SI"/>
          <w14:ligatures w14:val="none"/>
        </w:rPr>
      </w:pPr>
      <w:r w:rsidRPr="005D3A48">
        <w:rPr>
          <w:rFonts w:ascii="Arial" w:eastAsia="Times New Roman" w:hAnsi="Arial" w:cs="Arial"/>
          <w:b/>
          <w:bCs/>
          <w:kern w:val="0"/>
          <w:lang w:eastAsia="sl-SI"/>
          <w14:ligatures w14:val="none"/>
        </w:rPr>
        <w:t xml:space="preserve">POGODBO O SOFINANCIRANJU </w:t>
      </w:r>
    </w:p>
    <w:p w14:paraId="3FBA874D" w14:textId="26DF4564" w:rsidR="005D3A48" w:rsidRPr="005D3A48" w:rsidRDefault="00105500" w:rsidP="005D3A48">
      <w:pPr>
        <w:spacing w:after="0" w:line="252" w:lineRule="auto"/>
        <w:jc w:val="center"/>
        <w:rPr>
          <w:rFonts w:ascii="Arial" w:eastAsia="Times New Roman" w:hAnsi="Arial" w:cs="Arial"/>
          <w:b/>
          <w:bCs/>
          <w:kern w:val="0"/>
          <w:lang w:eastAsia="sl-SI"/>
          <w14:ligatures w14:val="none"/>
        </w:rPr>
      </w:pPr>
      <w:r>
        <w:rPr>
          <w:rFonts w:ascii="Arial" w:eastAsia="Times New Roman" w:hAnsi="Arial" w:cs="Arial"/>
          <w:b/>
          <w:bCs/>
          <w:kern w:val="0"/>
          <w:lang w:eastAsia="sl-SI"/>
          <w14:ligatures w14:val="none"/>
        </w:rPr>
        <w:t>PROGRAM</w:t>
      </w:r>
      <w:r w:rsidR="006B0ED7">
        <w:rPr>
          <w:rFonts w:ascii="Arial" w:eastAsia="Times New Roman" w:hAnsi="Arial" w:cs="Arial"/>
          <w:b/>
          <w:bCs/>
          <w:kern w:val="0"/>
          <w:lang w:eastAsia="sl-SI"/>
          <w14:ligatures w14:val="none"/>
        </w:rPr>
        <w:t xml:space="preserve">OV </w:t>
      </w:r>
      <w:r>
        <w:rPr>
          <w:rFonts w:ascii="Arial" w:eastAsia="Times New Roman" w:hAnsi="Arial" w:cs="Arial"/>
          <w:b/>
          <w:bCs/>
          <w:kern w:val="0"/>
          <w:lang w:eastAsia="sl-SI"/>
          <w14:ligatures w14:val="none"/>
        </w:rPr>
        <w:t>LOKALNIH IN REGIONALNIH MEDIJEV ZA LETO 202</w:t>
      </w:r>
      <w:r w:rsidR="006B0ED7">
        <w:rPr>
          <w:rFonts w:ascii="Arial" w:eastAsia="Times New Roman" w:hAnsi="Arial" w:cs="Arial"/>
          <w:b/>
          <w:bCs/>
          <w:kern w:val="0"/>
          <w:lang w:eastAsia="sl-SI"/>
          <w14:ligatures w14:val="none"/>
        </w:rPr>
        <w:t>6</w:t>
      </w:r>
    </w:p>
    <w:p w14:paraId="71E56D76" w14:textId="3A340BDD" w:rsidR="005D3A48" w:rsidRDefault="005D3A48" w:rsidP="005D3A48">
      <w:pPr>
        <w:spacing w:after="0" w:line="252" w:lineRule="auto"/>
        <w:jc w:val="center"/>
        <w:rPr>
          <w:rFonts w:ascii="Arial" w:eastAsia="Times New Roman" w:hAnsi="Arial" w:cs="Arial"/>
          <w:b/>
          <w:bCs/>
          <w:kern w:val="0"/>
          <w:lang w:eastAsia="sl-SI"/>
          <w14:ligatures w14:val="none"/>
        </w:rPr>
      </w:pPr>
      <w:r w:rsidRPr="005D3A48">
        <w:rPr>
          <w:rFonts w:ascii="Arial" w:eastAsia="Times New Roman" w:hAnsi="Arial" w:cs="Arial"/>
          <w:b/>
          <w:bCs/>
          <w:kern w:val="0"/>
          <w:lang w:eastAsia="sl-SI"/>
          <w14:ligatures w14:val="none"/>
        </w:rPr>
        <w:t xml:space="preserve">številka: </w:t>
      </w:r>
      <w:r w:rsidR="006B0ED7">
        <w:rPr>
          <w:rFonts w:ascii="Arial" w:eastAsia="Times New Roman" w:hAnsi="Arial" w:cs="Arial"/>
          <w:b/>
          <w:bCs/>
          <w:kern w:val="0"/>
          <w:lang w:eastAsia="sl-SI"/>
          <w14:ligatures w14:val="none"/>
        </w:rPr>
        <w:t>430-0017/2026</w:t>
      </w:r>
    </w:p>
    <w:p w14:paraId="32973B6C" w14:textId="77777777" w:rsidR="005D3A48" w:rsidRDefault="005D3A48" w:rsidP="005D3A48">
      <w:pPr>
        <w:spacing w:after="0" w:line="252" w:lineRule="auto"/>
        <w:jc w:val="center"/>
        <w:rPr>
          <w:rFonts w:ascii="Arial" w:eastAsia="Times New Roman" w:hAnsi="Arial" w:cs="Arial"/>
          <w:b/>
          <w:bCs/>
          <w:kern w:val="0"/>
          <w:lang w:eastAsia="sl-SI"/>
          <w14:ligatures w14:val="none"/>
        </w:rPr>
      </w:pPr>
    </w:p>
    <w:p w14:paraId="10A2B8EA" w14:textId="3001F405" w:rsidR="005D3A48" w:rsidRDefault="006137F4" w:rsidP="006137F4">
      <w:pPr>
        <w:spacing w:after="0" w:line="252" w:lineRule="auto"/>
        <w:jc w:val="right"/>
        <w:rPr>
          <w:rFonts w:ascii="Arial" w:eastAsia="Times New Roman" w:hAnsi="Arial" w:cs="Arial"/>
          <w:b/>
          <w:bCs/>
          <w:kern w:val="0"/>
          <w:lang w:eastAsia="sl-SI"/>
          <w14:ligatures w14:val="none"/>
        </w:rPr>
      </w:pPr>
      <w:r w:rsidRPr="005D3A48">
        <w:rPr>
          <w:rFonts w:ascii="Arial" w:eastAsia="Times New Roman" w:hAnsi="Arial" w:cs="Arial"/>
          <w:b/>
          <w:bCs/>
          <w:kern w:val="0"/>
          <w:lang w:eastAsia="sl-SI"/>
          <w14:ligatures w14:val="none"/>
        </w:rPr>
        <w:t>VZOREC</w:t>
      </w:r>
      <w:r>
        <w:rPr>
          <w:rFonts w:ascii="Arial" w:eastAsia="Times New Roman" w:hAnsi="Arial" w:cs="Arial"/>
          <w:b/>
          <w:bCs/>
          <w:kern w:val="0"/>
          <w:lang w:eastAsia="sl-SI"/>
          <w14:ligatures w14:val="none"/>
        </w:rPr>
        <w:t xml:space="preserve"> POGODBE</w:t>
      </w:r>
    </w:p>
    <w:p w14:paraId="20FDB8C7" w14:textId="77777777" w:rsidR="006137F4" w:rsidRDefault="006137F4" w:rsidP="006137F4">
      <w:pPr>
        <w:spacing w:after="0" w:line="252" w:lineRule="auto"/>
        <w:jc w:val="right"/>
        <w:rPr>
          <w:rFonts w:ascii="Arial" w:eastAsia="Times New Roman" w:hAnsi="Arial" w:cs="Arial"/>
          <w:b/>
          <w:bCs/>
          <w:kern w:val="0"/>
          <w:lang w:eastAsia="sl-SI"/>
          <w14:ligatures w14:val="none"/>
        </w:rPr>
      </w:pPr>
    </w:p>
    <w:p w14:paraId="3DFD88C8" w14:textId="77777777" w:rsidR="005D3A48" w:rsidRPr="005D3A48" w:rsidRDefault="005D3A48" w:rsidP="005D3A48">
      <w:pPr>
        <w:spacing w:after="0" w:line="240" w:lineRule="auto"/>
        <w:jc w:val="center"/>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1. člen</w:t>
      </w:r>
    </w:p>
    <w:p w14:paraId="42753A7F" w14:textId="77777777" w:rsidR="005D3A48" w:rsidRPr="005D3A48" w:rsidRDefault="005D3A48" w:rsidP="005D3A48">
      <w:pPr>
        <w:spacing w:after="0" w:line="240" w:lineRule="auto"/>
        <w:jc w:val="both"/>
        <w:rPr>
          <w:rFonts w:ascii="Arial" w:eastAsia="Times New Roman" w:hAnsi="Arial" w:cs="Arial"/>
          <w:kern w:val="0"/>
          <w:lang w:eastAsia="sl-SI"/>
          <w14:ligatures w14:val="none"/>
        </w:rPr>
      </w:pPr>
    </w:p>
    <w:p w14:paraId="2651EBCF" w14:textId="77777777" w:rsidR="005D3A48" w:rsidRDefault="005D3A48" w:rsidP="005D3A48">
      <w:pPr>
        <w:spacing w:after="0" w:line="240"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Pogodbeni stranki ugotavljata da:</w:t>
      </w:r>
    </w:p>
    <w:p w14:paraId="60671BE4" w14:textId="60AC6CFE" w:rsidR="003732EF" w:rsidRPr="00E030BA" w:rsidRDefault="003732EF" w:rsidP="00E030BA">
      <w:pPr>
        <w:pStyle w:val="Odstavekseznama"/>
        <w:numPr>
          <w:ilvl w:val="0"/>
          <w:numId w:val="1"/>
        </w:numPr>
        <w:jc w:val="both"/>
        <w:rPr>
          <w:rFonts w:ascii="Arial" w:eastAsia="Times New Roman" w:hAnsi="Arial" w:cs="Arial"/>
          <w:b/>
          <w:bCs/>
          <w:kern w:val="0"/>
          <w:lang w:eastAsia="sl-SI"/>
          <w14:ligatures w14:val="none"/>
        </w:rPr>
      </w:pPr>
      <w:r w:rsidRPr="006B0ED7">
        <w:rPr>
          <w:rFonts w:ascii="Arial" w:eastAsia="Times New Roman" w:hAnsi="Arial" w:cs="Arial"/>
          <w:kern w:val="0"/>
          <w:lang w:eastAsia="sl-SI"/>
          <w14:ligatures w14:val="none"/>
        </w:rPr>
        <w:t>je namen javnega razpisa o sofinanciranju</w:t>
      </w:r>
      <w:r w:rsidR="006B0ED7" w:rsidRPr="006B0ED7">
        <w:rPr>
          <w:rFonts w:ascii="Arial" w:eastAsia="Times New Roman" w:hAnsi="Arial" w:cs="Arial"/>
          <w:kern w:val="0"/>
          <w:lang w:eastAsia="sl-SI"/>
          <w14:ligatures w14:val="none"/>
        </w:rPr>
        <w:t xml:space="preserve"> </w:t>
      </w:r>
      <w:r w:rsidR="00E030BA" w:rsidRPr="00E030BA">
        <w:rPr>
          <w:rFonts w:ascii="Arial" w:eastAsia="Times New Roman" w:hAnsi="Arial" w:cs="Arial"/>
          <w:kern w:val="0"/>
          <w:lang w:eastAsia="sl-SI"/>
          <w14:ligatures w14:val="none"/>
        </w:rPr>
        <w:t xml:space="preserve">programov lokalnih in regionalnih medijev za leto 2026 </w:t>
      </w:r>
      <w:r w:rsidR="006B0ED7" w:rsidRPr="00E030BA">
        <w:rPr>
          <w:rFonts w:ascii="Arial" w:eastAsia="Times New Roman" w:hAnsi="Arial" w:cs="Arial"/>
          <w:kern w:val="0"/>
          <w:lang w:eastAsia="sl-SI"/>
          <w14:ligatures w14:val="none"/>
        </w:rPr>
        <w:t>zasledovanje pravice občanov Občine Dravograd (v nadaljevanju: občani) do javnega obveščanja in celovite obveščenosti na lokalnem območju in spodbujanje medijske pluralnosti ter raznovrstnosti programskih vsebin</w:t>
      </w:r>
      <w:r w:rsidR="00E030BA">
        <w:rPr>
          <w:rFonts w:ascii="Arial" w:eastAsia="Times New Roman" w:hAnsi="Arial" w:cs="Arial"/>
          <w:kern w:val="0"/>
          <w:lang w:eastAsia="sl-SI"/>
          <w14:ligatures w14:val="none"/>
        </w:rPr>
        <w:t>,</w:t>
      </w:r>
    </w:p>
    <w:p w14:paraId="044B9D6E" w14:textId="5F9C2067" w:rsidR="006B0ED7" w:rsidRPr="006B0ED7" w:rsidRDefault="003732EF" w:rsidP="006B0ED7">
      <w:pPr>
        <w:pStyle w:val="Odstavekseznama"/>
        <w:numPr>
          <w:ilvl w:val="0"/>
          <w:numId w:val="1"/>
        </w:numPr>
        <w:spacing w:after="0" w:line="240" w:lineRule="auto"/>
        <w:rPr>
          <w:rFonts w:ascii="Arial" w:eastAsia="Times New Roman" w:hAnsi="Arial" w:cs="Arial"/>
          <w:kern w:val="0"/>
          <w:lang w:eastAsia="sl-SI"/>
          <w14:ligatures w14:val="none"/>
        </w:rPr>
      </w:pPr>
      <w:r w:rsidRPr="006B0ED7">
        <w:rPr>
          <w:rFonts w:ascii="Arial" w:eastAsia="Times New Roman" w:hAnsi="Arial" w:cs="Arial"/>
          <w:kern w:val="0"/>
          <w:lang w:eastAsia="sl-SI"/>
          <w14:ligatures w14:val="none"/>
        </w:rPr>
        <w:t>z javnim razpisom zasleduje občina naslednj</w:t>
      </w:r>
      <w:r w:rsidR="00682FEB" w:rsidRPr="006B0ED7">
        <w:rPr>
          <w:rFonts w:ascii="Arial" w:eastAsia="Times New Roman" w:hAnsi="Arial" w:cs="Arial"/>
          <w:kern w:val="0"/>
          <w:lang w:eastAsia="sl-SI"/>
          <w14:ligatures w14:val="none"/>
        </w:rPr>
        <w:t>i</w:t>
      </w:r>
      <w:r w:rsidRPr="006B0ED7">
        <w:rPr>
          <w:rFonts w:ascii="Arial" w:eastAsia="Times New Roman" w:hAnsi="Arial" w:cs="Arial"/>
          <w:kern w:val="0"/>
          <w:lang w:eastAsia="sl-SI"/>
          <w14:ligatures w14:val="none"/>
        </w:rPr>
        <w:t xml:space="preserve"> cilj:</w:t>
      </w:r>
      <w:r w:rsidR="00143353" w:rsidRPr="006B0ED7">
        <w:rPr>
          <w:rFonts w:ascii="Arial" w:eastAsia="Times New Roman" w:hAnsi="Arial" w:cs="Arial"/>
          <w:kern w:val="0"/>
          <w:lang w:eastAsia="sl-SI"/>
          <w14:ligatures w14:val="none"/>
        </w:rPr>
        <w:t xml:space="preserve"> </w:t>
      </w:r>
      <w:r w:rsidR="006B0ED7" w:rsidRPr="006B0ED7">
        <w:rPr>
          <w:rFonts w:ascii="Arial" w:eastAsia="Times New Roman" w:hAnsi="Arial" w:cs="Arial"/>
          <w:kern w:val="0"/>
          <w:lang w:eastAsia="sl-SI"/>
          <w14:ligatures w14:val="none"/>
        </w:rPr>
        <w:t>zagotoviti občanom  aktualno, kontinuirano, poglobljeno, nepristransko, verodostojno poročanje o občinskih projektih, lokalnih dogodkih s področja kulture, sociale, športa, mladine, turizma, kmetijstva, prostovoljstva, izobraževanja in drugih, ki so zanje relevantni z vidika informiranosti, možnosti izbire in odločanja</w:t>
      </w:r>
      <w:r w:rsidR="006B0ED7">
        <w:rPr>
          <w:rFonts w:ascii="Arial" w:eastAsia="Times New Roman" w:hAnsi="Arial" w:cs="Arial"/>
          <w:kern w:val="0"/>
          <w:lang w:eastAsia="sl-SI"/>
          <w14:ligatures w14:val="none"/>
        </w:rPr>
        <w:t>,</w:t>
      </w:r>
    </w:p>
    <w:p w14:paraId="2FD03D97" w14:textId="527197D1" w:rsidR="005D3A48" w:rsidRPr="006B0ED7" w:rsidRDefault="005D3A48" w:rsidP="005D3A48">
      <w:pPr>
        <w:pStyle w:val="Odstavekseznama"/>
        <w:numPr>
          <w:ilvl w:val="0"/>
          <w:numId w:val="1"/>
        </w:numPr>
        <w:spacing w:after="0" w:line="240" w:lineRule="auto"/>
        <w:jc w:val="both"/>
        <w:rPr>
          <w:rFonts w:ascii="Arial" w:eastAsia="Times New Roman" w:hAnsi="Arial" w:cs="Arial"/>
          <w:kern w:val="0"/>
          <w:lang w:eastAsia="sl-SI"/>
          <w14:ligatures w14:val="none"/>
        </w:rPr>
      </w:pPr>
      <w:r w:rsidRPr="006B0ED7">
        <w:rPr>
          <w:rFonts w:ascii="Arial" w:eastAsia="Times New Roman" w:hAnsi="Arial" w:cs="Arial"/>
          <w:kern w:val="0"/>
          <w:lang w:eastAsia="sl-SI"/>
          <w14:ligatures w14:val="none"/>
        </w:rPr>
        <w:t xml:space="preserve">je naročnik za izbiro izvajalcev </w:t>
      </w:r>
      <w:r w:rsidR="006B0ED7">
        <w:rPr>
          <w:rFonts w:ascii="Arial" w:eastAsia="Times New Roman" w:hAnsi="Arial" w:cs="Arial"/>
          <w:kern w:val="0"/>
          <w:lang w:eastAsia="sl-SI"/>
          <w14:ligatures w14:val="none"/>
        </w:rPr>
        <w:t>programov</w:t>
      </w:r>
      <w:r w:rsidR="00143353" w:rsidRPr="006B0ED7">
        <w:rPr>
          <w:rFonts w:ascii="Arial" w:eastAsia="Times New Roman" w:hAnsi="Arial" w:cs="Arial"/>
          <w:kern w:val="0"/>
          <w:lang w:eastAsia="sl-SI"/>
          <w14:ligatures w14:val="none"/>
        </w:rPr>
        <w:t xml:space="preserve"> lokalnih in regionalnih medijev</w:t>
      </w:r>
      <w:r w:rsidR="006B0ED7">
        <w:rPr>
          <w:rFonts w:ascii="Arial" w:eastAsia="Times New Roman" w:hAnsi="Arial" w:cs="Arial"/>
          <w:kern w:val="0"/>
          <w:lang w:eastAsia="sl-SI"/>
          <w14:ligatures w14:val="none"/>
        </w:rPr>
        <w:t>, ki pokrivajo Občino Dravograd</w:t>
      </w:r>
      <w:r w:rsidRPr="006B0ED7">
        <w:rPr>
          <w:rFonts w:ascii="Arial" w:eastAsia="Times New Roman" w:hAnsi="Arial" w:cs="Arial"/>
          <w:kern w:val="0"/>
          <w:lang w:eastAsia="sl-SI"/>
          <w14:ligatures w14:val="none"/>
        </w:rPr>
        <w:t xml:space="preserve"> za leto 202</w:t>
      </w:r>
      <w:r w:rsidR="006B0ED7">
        <w:rPr>
          <w:rFonts w:ascii="Arial" w:eastAsia="Times New Roman" w:hAnsi="Arial" w:cs="Arial"/>
          <w:kern w:val="0"/>
          <w:lang w:eastAsia="sl-SI"/>
          <w14:ligatures w14:val="none"/>
        </w:rPr>
        <w:t>6</w:t>
      </w:r>
      <w:r w:rsidRPr="006B0ED7">
        <w:rPr>
          <w:rFonts w:ascii="Arial" w:eastAsia="Times New Roman" w:hAnsi="Arial" w:cs="Arial"/>
          <w:kern w:val="0"/>
          <w:lang w:eastAsia="sl-SI"/>
          <w14:ligatures w14:val="none"/>
        </w:rPr>
        <w:t xml:space="preserve"> objavil javni razpis in izmed prispelih </w:t>
      </w:r>
      <w:r w:rsidR="00B83FD3" w:rsidRPr="006B0ED7">
        <w:rPr>
          <w:rFonts w:ascii="Arial" w:eastAsia="Times New Roman" w:hAnsi="Arial" w:cs="Arial"/>
          <w:kern w:val="0"/>
          <w:lang w:eastAsia="sl-SI"/>
          <w14:ligatures w14:val="none"/>
        </w:rPr>
        <w:t>prija</w:t>
      </w:r>
      <w:r w:rsidR="00682FEB" w:rsidRPr="006B0ED7">
        <w:rPr>
          <w:rFonts w:ascii="Arial" w:eastAsia="Times New Roman" w:hAnsi="Arial" w:cs="Arial"/>
          <w:kern w:val="0"/>
          <w:lang w:eastAsia="sl-SI"/>
          <w14:ligatures w14:val="none"/>
        </w:rPr>
        <w:t>v</w:t>
      </w:r>
      <w:r w:rsidRPr="006B0ED7">
        <w:rPr>
          <w:rFonts w:ascii="Arial" w:eastAsia="Times New Roman" w:hAnsi="Arial" w:cs="Arial"/>
          <w:kern w:val="0"/>
          <w:lang w:eastAsia="sl-SI"/>
          <w14:ligatures w14:val="none"/>
        </w:rPr>
        <w:t xml:space="preserve"> izbral </w:t>
      </w:r>
      <w:r w:rsidRPr="006B0ED7">
        <w:rPr>
          <w:rFonts w:ascii="Arial" w:eastAsia="Times New Roman" w:hAnsi="Arial" w:cs="Arial"/>
          <w:kern w:val="0"/>
          <w:lang w:eastAsia="sl-SI"/>
          <w14:ligatures w14:val="none"/>
        </w:rPr>
        <w:lastRenderedPageBreak/>
        <w:t>iz</w:t>
      </w:r>
      <w:r w:rsidR="006B0ED7">
        <w:rPr>
          <w:rFonts w:ascii="Arial" w:eastAsia="Times New Roman" w:hAnsi="Arial" w:cs="Arial"/>
          <w:kern w:val="0"/>
          <w:lang w:eastAsia="sl-SI"/>
          <w14:ligatures w14:val="none"/>
        </w:rPr>
        <w:t>dajatelje</w:t>
      </w:r>
      <w:r w:rsidR="00B27F0E" w:rsidRPr="006B0ED7">
        <w:rPr>
          <w:rFonts w:ascii="Arial" w:eastAsia="Times New Roman" w:hAnsi="Arial" w:cs="Arial"/>
          <w:kern w:val="0"/>
          <w:lang w:eastAsia="sl-SI"/>
          <w14:ligatures w14:val="none"/>
        </w:rPr>
        <w:t xml:space="preserve"> </w:t>
      </w:r>
      <w:r w:rsidR="00143353" w:rsidRPr="006B0ED7">
        <w:rPr>
          <w:rFonts w:ascii="Arial" w:eastAsia="Times New Roman" w:hAnsi="Arial" w:cs="Arial"/>
          <w:kern w:val="0"/>
          <w:lang w:eastAsia="sl-SI"/>
          <w14:ligatures w14:val="none"/>
        </w:rPr>
        <w:t>lokalnih in regionalnih medijev</w:t>
      </w:r>
      <w:r w:rsidR="00B27F0E" w:rsidRPr="006B0ED7">
        <w:rPr>
          <w:rFonts w:ascii="Arial" w:eastAsia="Times New Roman" w:hAnsi="Arial" w:cs="Arial"/>
          <w:kern w:val="0"/>
          <w:lang w:eastAsia="sl-SI"/>
          <w14:ligatures w14:val="none"/>
        </w:rPr>
        <w:t xml:space="preserve">, </w:t>
      </w:r>
      <w:r w:rsidRPr="006B0ED7">
        <w:rPr>
          <w:rFonts w:ascii="Arial" w:eastAsia="Times New Roman" w:hAnsi="Arial" w:cs="Arial"/>
          <w:kern w:val="0"/>
          <w:lang w:eastAsia="sl-SI"/>
          <w14:ligatures w14:val="none"/>
        </w:rPr>
        <w:t>ki so opredeljeni v 2. členu te pogodbe in se sofinancirajo po</w:t>
      </w:r>
      <w:r w:rsidR="00143353" w:rsidRPr="006B0ED7">
        <w:rPr>
          <w:rFonts w:ascii="Arial" w:eastAsia="Times New Roman" w:hAnsi="Arial" w:cs="Arial"/>
          <w:kern w:val="0"/>
          <w:lang w:eastAsia="sl-SI"/>
          <w14:ligatures w14:val="none"/>
        </w:rPr>
        <w:t xml:space="preserve"> področni zakonodaji, ki ureja delovanje medijev in uresničevanju javnega interesa za kulturo ter podzakonskimi akti</w:t>
      </w:r>
      <w:r w:rsidR="00E030BA">
        <w:rPr>
          <w:rFonts w:ascii="Arial" w:eastAsia="Times New Roman" w:hAnsi="Arial" w:cs="Arial"/>
          <w:kern w:val="0"/>
          <w:lang w:eastAsia="sl-SI"/>
          <w14:ligatures w14:val="none"/>
        </w:rPr>
        <w:t>,</w:t>
      </w:r>
    </w:p>
    <w:p w14:paraId="03F22963" w14:textId="2DD47100" w:rsidR="005D3A48" w:rsidRPr="005D3A48" w:rsidRDefault="005D3A48" w:rsidP="00B27F0E">
      <w:pPr>
        <w:numPr>
          <w:ilvl w:val="0"/>
          <w:numId w:val="1"/>
        </w:numPr>
        <w:autoSpaceDE w:val="0"/>
        <w:autoSpaceDN w:val="0"/>
        <w:adjustRightInd w:val="0"/>
        <w:spacing w:after="0" w:line="240" w:lineRule="auto"/>
        <w:contextualSpacing/>
        <w:rPr>
          <w:rFonts w:ascii="Arial" w:eastAsia="Calibri" w:hAnsi="Arial" w:cs="Arial"/>
          <w:kern w:val="0"/>
          <w14:ligatures w14:val="none"/>
        </w:rPr>
      </w:pPr>
      <w:r w:rsidRPr="005D3A48">
        <w:rPr>
          <w:rFonts w:ascii="Arial" w:eastAsia="Calibri" w:hAnsi="Arial" w:cs="Arial"/>
          <w:kern w:val="0"/>
          <w14:ligatures w14:val="none"/>
        </w:rPr>
        <w:t xml:space="preserve">je izvajalec podal </w:t>
      </w:r>
      <w:r w:rsidR="00B27F0E">
        <w:rPr>
          <w:rFonts w:ascii="Arial" w:eastAsia="Calibri" w:hAnsi="Arial" w:cs="Arial"/>
          <w:kern w:val="0"/>
          <w14:ligatures w14:val="none"/>
        </w:rPr>
        <w:t>prijavo</w:t>
      </w:r>
      <w:r w:rsidRPr="005D3A48">
        <w:rPr>
          <w:rFonts w:ascii="Arial" w:eastAsia="Calibri" w:hAnsi="Arial" w:cs="Arial"/>
          <w:kern w:val="0"/>
          <w14:ligatures w14:val="none"/>
        </w:rPr>
        <w:t xml:space="preserve"> na javni razpis, v kateri je vsebinsko opredelil</w:t>
      </w:r>
      <w:r w:rsidR="00B27F0E">
        <w:rPr>
          <w:rFonts w:ascii="Arial" w:eastAsia="Calibri" w:hAnsi="Arial" w:cs="Arial"/>
          <w:kern w:val="0"/>
          <w14:ligatures w14:val="none"/>
        </w:rPr>
        <w:t xml:space="preserve"> dejavnost</w:t>
      </w:r>
      <w:r w:rsidRPr="005D3A48">
        <w:rPr>
          <w:rFonts w:ascii="Arial" w:eastAsia="Calibri" w:hAnsi="Arial" w:cs="Arial"/>
          <w:kern w:val="0"/>
          <w14:ligatures w14:val="none"/>
        </w:rPr>
        <w:t xml:space="preserve"> in prikazal predvideno finančno konstrukcijo </w:t>
      </w:r>
      <w:r w:rsidR="00B27F0E">
        <w:rPr>
          <w:rFonts w:ascii="Arial" w:eastAsia="Calibri" w:hAnsi="Arial" w:cs="Arial"/>
          <w:kern w:val="0"/>
          <w14:ligatures w14:val="none"/>
        </w:rPr>
        <w:t>dejavnosti</w:t>
      </w:r>
      <w:r w:rsidRPr="005D3A48">
        <w:rPr>
          <w:rFonts w:ascii="Arial" w:eastAsia="Calibri" w:hAnsi="Arial" w:cs="Arial"/>
          <w:kern w:val="0"/>
          <w14:ligatures w14:val="none"/>
        </w:rPr>
        <w:t>,</w:t>
      </w:r>
    </w:p>
    <w:p w14:paraId="7C2A6093" w14:textId="378AC0E5" w:rsidR="005D3A48" w:rsidRDefault="005D3A48" w:rsidP="005D3A48">
      <w:pPr>
        <w:numPr>
          <w:ilvl w:val="0"/>
          <w:numId w:val="1"/>
        </w:numPr>
        <w:autoSpaceDE w:val="0"/>
        <w:autoSpaceDN w:val="0"/>
        <w:adjustRightInd w:val="0"/>
        <w:spacing w:after="0" w:line="240" w:lineRule="auto"/>
        <w:contextualSpacing/>
        <w:jc w:val="both"/>
        <w:rPr>
          <w:rFonts w:ascii="Arial" w:eastAsia="Calibri" w:hAnsi="Arial" w:cs="Arial"/>
          <w:kern w:val="0"/>
          <w14:ligatures w14:val="none"/>
        </w:rPr>
      </w:pPr>
      <w:r w:rsidRPr="005D3A48">
        <w:rPr>
          <w:rFonts w:ascii="Arial" w:eastAsia="Calibri" w:hAnsi="Arial" w:cs="Arial"/>
          <w:kern w:val="0"/>
          <w14:ligatures w14:val="none"/>
        </w:rPr>
        <w:t xml:space="preserve">so bila </w:t>
      </w:r>
      <w:r w:rsidR="006B0ED7">
        <w:rPr>
          <w:rFonts w:ascii="Arial" w:eastAsia="Calibri" w:hAnsi="Arial" w:cs="Arial"/>
          <w:kern w:val="0"/>
          <w14:ligatures w14:val="none"/>
        </w:rPr>
        <w:t xml:space="preserve">izdajatelju medija </w:t>
      </w:r>
      <w:r w:rsidR="00B27F0E">
        <w:rPr>
          <w:rFonts w:ascii="Arial" w:eastAsia="Calibri" w:hAnsi="Arial" w:cs="Arial"/>
          <w:kern w:val="0"/>
          <w14:ligatures w14:val="none"/>
        </w:rPr>
        <w:t>z</w:t>
      </w:r>
      <w:r w:rsidRPr="005D3A48">
        <w:rPr>
          <w:rFonts w:ascii="Arial" w:eastAsia="Calibri" w:hAnsi="Arial" w:cs="Arial"/>
          <w:kern w:val="0"/>
          <w14:ligatures w14:val="none"/>
        </w:rPr>
        <w:t xml:space="preserve"> </w:t>
      </w:r>
      <w:r w:rsidR="00B27F0E">
        <w:rPr>
          <w:rFonts w:ascii="Arial" w:eastAsia="Calibri" w:hAnsi="Arial" w:cs="Arial"/>
          <w:kern w:val="0"/>
          <w14:ligatures w14:val="none"/>
        </w:rPr>
        <w:t>odločbo</w:t>
      </w:r>
      <w:r w:rsidR="006B0ED7">
        <w:rPr>
          <w:rFonts w:ascii="Arial" w:eastAsia="Calibri" w:hAnsi="Arial" w:cs="Arial"/>
          <w:kern w:val="0"/>
          <w14:ligatures w14:val="none"/>
        </w:rPr>
        <w:t xml:space="preserve"> </w:t>
      </w:r>
      <w:r w:rsidRPr="005D3A48">
        <w:rPr>
          <w:rFonts w:ascii="Arial" w:eastAsia="Calibri" w:hAnsi="Arial" w:cs="Arial"/>
          <w:kern w:val="0"/>
          <w14:ligatures w14:val="none"/>
        </w:rPr>
        <w:t>odobrena sredstva iz proračuna Občine Dravograd za namene izvedbe prijavljene</w:t>
      </w:r>
      <w:r w:rsidR="00E030BA">
        <w:rPr>
          <w:rFonts w:ascii="Arial" w:eastAsia="Calibri" w:hAnsi="Arial" w:cs="Arial"/>
          <w:kern w:val="0"/>
          <w14:ligatures w14:val="none"/>
        </w:rPr>
        <w:t>ga programa</w:t>
      </w:r>
      <w:r w:rsidR="00682FEB">
        <w:rPr>
          <w:rFonts w:ascii="Arial" w:eastAsia="Calibri" w:hAnsi="Arial" w:cs="Arial"/>
          <w:kern w:val="0"/>
          <w14:ligatures w14:val="none"/>
        </w:rPr>
        <w:t>.</w:t>
      </w:r>
    </w:p>
    <w:p w14:paraId="4D19B4D6" w14:textId="77777777" w:rsidR="00324975" w:rsidRDefault="00324975" w:rsidP="00E030BA">
      <w:pPr>
        <w:autoSpaceDE w:val="0"/>
        <w:autoSpaceDN w:val="0"/>
        <w:adjustRightInd w:val="0"/>
        <w:spacing w:after="0" w:line="240" w:lineRule="auto"/>
        <w:ind w:left="720"/>
        <w:contextualSpacing/>
        <w:jc w:val="both"/>
        <w:rPr>
          <w:rFonts w:ascii="Arial" w:eastAsia="Calibri" w:hAnsi="Arial" w:cs="Arial"/>
          <w:kern w:val="0"/>
          <w14:ligatures w14:val="none"/>
        </w:rPr>
      </w:pPr>
    </w:p>
    <w:p w14:paraId="147B568E" w14:textId="77777777" w:rsid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p>
    <w:p w14:paraId="73700339" w14:textId="4F50E74C" w:rsidR="00B27F0E" w:rsidRPr="00B27F0E" w:rsidRDefault="00B27F0E" w:rsidP="00B27F0E">
      <w:pPr>
        <w:autoSpaceDE w:val="0"/>
        <w:autoSpaceDN w:val="0"/>
        <w:adjustRightInd w:val="0"/>
        <w:spacing w:after="0" w:line="240" w:lineRule="auto"/>
        <w:contextualSpacing/>
        <w:jc w:val="center"/>
        <w:rPr>
          <w:rFonts w:ascii="Arial" w:eastAsia="Calibri" w:hAnsi="Arial" w:cs="Arial"/>
          <w:kern w:val="0"/>
          <w14:ligatures w14:val="none"/>
        </w:rPr>
      </w:pPr>
      <w:r>
        <w:rPr>
          <w:rFonts w:ascii="Arial" w:eastAsia="Calibri" w:hAnsi="Arial" w:cs="Arial"/>
          <w:kern w:val="0"/>
          <w14:ligatures w14:val="none"/>
        </w:rPr>
        <w:t>2</w:t>
      </w:r>
      <w:r w:rsidRPr="00B27F0E">
        <w:rPr>
          <w:rFonts w:ascii="Arial" w:eastAsia="Calibri" w:hAnsi="Arial" w:cs="Arial"/>
          <w:kern w:val="0"/>
          <w14:ligatures w14:val="none"/>
        </w:rPr>
        <w:t>. člen</w:t>
      </w:r>
    </w:p>
    <w:p w14:paraId="2B389852" w14:textId="77777777" w:rsidR="00B27F0E" w:rsidRP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p>
    <w:p w14:paraId="353849F2" w14:textId="0F4A6ED6" w:rsid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r w:rsidRPr="00B27F0E">
        <w:rPr>
          <w:rFonts w:ascii="Arial" w:eastAsia="Calibri" w:hAnsi="Arial" w:cs="Arial"/>
          <w:kern w:val="0"/>
          <w14:ligatures w14:val="none"/>
        </w:rPr>
        <w:t>Predmet te pogodbe je sofinanciranje</w:t>
      </w:r>
      <w:r>
        <w:rPr>
          <w:rFonts w:ascii="Arial" w:eastAsia="Calibri" w:hAnsi="Arial" w:cs="Arial"/>
          <w:kern w:val="0"/>
          <w14:ligatures w14:val="none"/>
        </w:rPr>
        <w:t xml:space="preserve"> </w:t>
      </w:r>
      <w:r w:rsidR="006B0ED7">
        <w:rPr>
          <w:rFonts w:ascii="Arial" w:eastAsia="Calibri" w:hAnsi="Arial" w:cs="Arial"/>
          <w:kern w:val="0"/>
          <w14:ligatures w14:val="none"/>
        </w:rPr>
        <w:t>programov</w:t>
      </w:r>
      <w:r w:rsidR="00105500">
        <w:rPr>
          <w:rFonts w:ascii="Arial" w:eastAsia="Calibri" w:hAnsi="Arial" w:cs="Arial"/>
          <w:kern w:val="0"/>
          <w14:ligatures w14:val="none"/>
        </w:rPr>
        <w:t xml:space="preserve"> lokalnih in regionalnih medijev</w:t>
      </w:r>
      <w:r w:rsidRPr="00B27F0E">
        <w:rPr>
          <w:rFonts w:ascii="Arial" w:eastAsia="Calibri" w:hAnsi="Arial" w:cs="Arial"/>
          <w:kern w:val="0"/>
          <w14:ligatures w14:val="none"/>
        </w:rPr>
        <w:t>, ki se bo</w:t>
      </w:r>
      <w:r>
        <w:rPr>
          <w:rFonts w:ascii="Arial" w:eastAsia="Calibri" w:hAnsi="Arial" w:cs="Arial"/>
          <w:kern w:val="0"/>
          <w14:ligatures w14:val="none"/>
        </w:rPr>
        <w:t>do</w:t>
      </w:r>
      <w:r w:rsidRPr="00B27F0E">
        <w:rPr>
          <w:rFonts w:ascii="Arial" w:eastAsia="Calibri" w:hAnsi="Arial" w:cs="Arial"/>
          <w:kern w:val="0"/>
          <w14:ligatures w14:val="none"/>
        </w:rPr>
        <w:t xml:space="preserve"> izvajal</w:t>
      </w:r>
      <w:r w:rsidR="006B0ED7">
        <w:rPr>
          <w:rFonts w:ascii="Arial" w:eastAsia="Calibri" w:hAnsi="Arial" w:cs="Arial"/>
          <w:kern w:val="0"/>
          <w14:ligatures w14:val="none"/>
        </w:rPr>
        <w:t>i</w:t>
      </w:r>
      <w:r w:rsidRPr="00B27F0E">
        <w:rPr>
          <w:rFonts w:ascii="Arial" w:eastAsia="Calibri" w:hAnsi="Arial" w:cs="Arial"/>
          <w:kern w:val="0"/>
          <w14:ligatures w14:val="none"/>
        </w:rPr>
        <w:t xml:space="preserve"> v letu 202</w:t>
      </w:r>
      <w:r w:rsidR="006B0ED7">
        <w:rPr>
          <w:rFonts w:ascii="Arial" w:eastAsia="Calibri" w:hAnsi="Arial" w:cs="Arial"/>
          <w:kern w:val="0"/>
          <w14:ligatures w14:val="none"/>
        </w:rPr>
        <w:t>6</w:t>
      </w:r>
      <w:r w:rsidR="002D0B67">
        <w:rPr>
          <w:rFonts w:ascii="Arial" w:eastAsia="Calibri" w:hAnsi="Arial" w:cs="Arial"/>
          <w:kern w:val="0"/>
          <w14:ligatures w14:val="none"/>
        </w:rPr>
        <w:t>,</w:t>
      </w:r>
      <w:r w:rsidRPr="00B27F0E">
        <w:rPr>
          <w:rFonts w:ascii="Arial" w:eastAsia="Calibri" w:hAnsi="Arial" w:cs="Arial"/>
          <w:kern w:val="0"/>
          <w14:ligatures w14:val="none"/>
        </w:rPr>
        <w:t xml:space="preserve"> kot sledi:</w:t>
      </w:r>
    </w:p>
    <w:p w14:paraId="166E5856" w14:textId="77777777" w:rsid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p>
    <w:p w14:paraId="54BDA42E" w14:textId="6B990A3D" w:rsidR="00B27F0E" w:rsidRDefault="00B27F0E" w:rsidP="00B27F0E">
      <w:pPr>
        <w:autoSpaceDE w:val="0"/>
        <w:autoSpaceDN w:val="0"/>
        <w:adjustRightInd w:val="0"/>
        <w:spacing w:after="0" w:line="240" w:lineRule="auto"/>
        <w:contextualSpacing/>
        <w:rPr>
          <w:rFonts w:ascii="Arial" w:eastAsia="Calibri" w:hAnsi="Arial" w:cs="Arial"/>
          <w:kern w:val="0"/>
          <w14:ligatures w14:val="none"/>
        </w:rPr>
      </w:pPr>
      <w:r>
        <w:rPr>
          <w:rFonts w:ascii="Arial" w:eastAsia="Calibri" w:hAnsi="Arial" w:cs="Arial"/>
          <w:kern w:val="0"/>
          <w14:ligatures w14:val="none"/>
        </w:rPr>
        <w:t>Vrsta programa:</w:t>
      </w:r>
      <w:r w:rsidR="00371008">
        <w:rPr>
          <w:rFonts w:ascii="Arial" w:eastAsia="Calibri" w:hAnsi="Arial" w:cs="Arial"/>
          <w:kern w:val="0"/>
          <w14:ligatures w14:val="none"/>
        </w:rPr>
        <w:t>____________________________</w:t>
      </w:r>
      <w:r w:rsidR="00766A6F">
        <w:rPr>
          <w:rFonts w:ascii="Arial" w:eastAsia="Calibri" w:hAnsi="Arial" w:cs="Arial"/>
          <w:kern w:val="0"/>
          <w14:ligatures w14:val="none"/>
        </w:rPr>
        <w:t>.</w:t>
      </w:r>
      <w:r>
        <w:rPr>
          <w:rFonts w:ascii="Arial" w:eastAsia="Calibri" w:hAnsi="Arial" w:cs="Arial"/>
          <w:kern w:val="0"/>
          <w14:ligatures w14:val="none"/>
        </w:rPr>
        <w:br/>
        <w:t>Vrednost programa:</w:t>
      </w:r>
      <w:r w:rsidR="00371008">
        <w:rPr>
          <w:rFonts w:ascii="Arial" w:eastAsia="Calibri" w:hAnsi="Arial" w:cs="Arial"/>
          <w:kern w:val="0"/>
          <w14:ligatures w14:val="none"/>
        </w:rPr>
        <w:t>_________________________</w:t>
      </w:r>
      <w:r w:rsidR="00766A6F">
        <w:rPr>
          <w:rFonts w:ascii="Arial" w:eastAsia="Calibri" w:hAnsi="Arial" w:cs="Arial"/>
          <w:kern w:val="0"/>
          <w14:ligatures w14:val="none"/>
        </w:rPr>
        <w:t>.</w:t>
      </w:r>
    </w:p>
    <w:p w14:paraId="23C1F991" w14:textId="77777777" w:rsidR="003732EF" w:rsidRDefault="003732EF" w:rsidP="00B27F0E">
      <w:pPr>
        <w:autoSpaceDE w:val="0"/>
        <w:autoSpaceDN w:val="0"/>
        <w:adjustRightInd w:val="0"/>
        <w:spacing w:after="0" w:line="240" w:lineRule="auto"/>
        <w:contextualSpacing/>
        <w:rPr>
          <w:rFonts w:ascii="Arial" w:eastAsia="Calibri" w:hAnsi="Arial" w:cs="Arial"/>
          <w:kern w:val="0"/>
          <w14:ligatures w14:val="none"/>
        </w:rPr>
      </w:pPr>
    </w:p>
    <w:p w14:paraId="156B08D2" w14:textId="605E682A" w:rsidR="00371008" w:rsidRDefault="004B528D" w:rsidP="004B528D">
      <w:pPr>
        <w:autoSpaceDE w:val="0"/>
        <w:autoSpaceDN w:val="0"/>
        <w:adjustRightInd w:val="0"/>
        <w:spacing w:after="0" w:line="240" w:lineRule="auto"/>
        <w:contextualSpacing/>
        <w:jc w:val="both"/>
        <w:rPr>
          <w:rFonts w:ascii="Arial" w:eastAsia="Calibri" w:hAnsi="Arial" w:cs="Arial"/>
          <w:kern w:val="0"/>
          <w14:ligatures w14:val="none"/>
        </w:rPr>
      </w:pPr>
      <w:r w:rsidRPr="004B528D">
        <w:rPr>
          <w:rFonts w:ascii="Arial" w:eastAsia="Calibri" w:hAnsi="Arial" w:cs="Arial"/>
          <w:kern w:val="0"/>
          <w14:ligatures w14:val="none"/>
        </w:rPr>
        <w:t xml:space="preserve">Vsebinski opis aktivnosti ter predvidena finančna konstrukcija sta navedeni v prijavi </w:t>
      </w:r>
      <w:r w:rsidR="006B0ED7">
        <w:rPr>
          <w:rFonts w:ascii="Arial" w:eastAsia="Calibri" w:hAnsi="Arial" w:cs="Arial"/>
          <w:kern w:val="0"/>
          <w14:ligatures w14:val="none"/>
        </w:rPr>
        <w:t xml:space="preserve">izdajatelja medija </w:t>
      </w:r>
      <w:r w:rsidRPr="004B528D">
        <w:rPr>
          <w:rFonts w:ascii="Arial" w:eastAsia="Calibri" w:hAnsi="Arial" w:cs="Arial"/>
          <w:kern w:val="0"/>
          <w14:ligatures w14:val="none"/>
        </w:rPr>
        <w:t xml:space="preserve">na javni razpis. </w:t>
      </w:r>
      <w:r w:rsidR="00B83FD3">
        <w:rPr>
          <w:rFonts w:ascii="Arial" w:eastAsia="Calibri" w:hAnsi="Arial" w:cs="Arial"/>
          <w:kern w:val="0"/>
          <w14:ligatures w14:val="none"/>
        </w:rPr>
        <w:t>Prijava</w:t>
      </w:r>
      <w:r w:rsidR="003732EF">
        <w:rPr>
          <w:rFonts w:ascii="Arial" w:eastAsia="Calibri" w:hAnsi="Arial" w:cs="Arial"/>
          <w:kern w:val="0"/>
          <w14:ligatures w14:val="none"/>
        </w:rPr>
        <w:t xml:space="preserve"> </w:t>
      </w:r>
      <w:r w:rsidR="00371008" w:rsidRPr="004B528D">
        <w:rPr>
          <w:rFonts w:ascii="Arial" w:eastAsia="Calibri" w:hAnsi="Arial" w:cs="Arial"/>
          <w:kern w:val="0"/>
          <w14:ligatures w14:val="none"/>
        </w:rPr>
        <w:t>na javni razpis je sestavni del pogodbe.</w:t>
      </w:r>
    </w:p>
    <w:p w14:paraId="3EF47809" w14:textId="77777777" w:rsidR="006B0ED7" w:rsidRDefault="006B0ED7" w:rsidP="004B528D">
      <w:pPr>
        <w:autoSpaceDE w:val="0"/>
        <w:autoSpaceDN w:val="0"/>
        <w:adjustRightInd w:val="0"/>
        <w:spacing w:after="0" w:line="240" w:lineRule="auto"/>
        <w:contextualSpacing/>
        <w:jc w:val="both"/>
        <w:rPr>
          <w:rFonts w:ascii="Arial" w:eastAsia="Calibri" w:hAnsi="Arial" w:cs="Arial"/>
          <w:kern w:val="0"/>
          <w14:ligatures w14:val="none"/>
        </w:rPr>
      </w:pPr>
    </w:p>
    <w:p w14:paraId="7644FEC9" w14:textId="77777777" w:rsidR="006B0ED7" w:rsidRDefault="006B0ED7" w:rsidP="006B0ED7">
      <w:pPr>
        <w:jc w:val="both"/>
        <w:rPr>
          <w:rFonts w:ascii="Arial" w:eastAsia="Times New Roman" w:hAnsi="Arial" w:cs="Arial"/>
          <w:kern w:val="0"/>
          <w:lang w:eastAsia="sl-SI"/>
          <w14:ligatures w14:val="none"/>
        </w:rPr>
      </w:pPr>
      <w:r w:rsidRPr="006B0ED7">
        <w:rPr>
          <w:rFonts w:ascii="Arial" w:eastAsia="Times New Roman" w:hAnsi="Arial" w:cs="Arial"/>
          <w:kern w:val="0"/>
          <w:lang w:eastAsia="sl-SI"/>
          <w14:ligatures w14:val="none"/>
        </w:rPr>
        <w:t>Finančna pomoč je namenjena uresničevanju javnega interesa na področju medijev in uresničevanju namena in cilja občine ter se dodeljuje po pravilu »de minimis« v skladu z Uredbo Komisije (EU) št. 2023/2831 z dne 13. decembra 2023 o uporabi členov 107 in 108 Pogodbe o delovanju Evropske unije pri pomoči »de minimis« (UL L št. 2831 z dne 15. 12. 2023; v nadaljnjem besedilu: Uredba 2023/2831/EU) in zakonom, ki ureja spremljanje državnih pomoči.</w:t>
      </w:r>
    </w:p>
    <w:p w14:paraId="4A639211" w14:textId="273FD961" w:rsidR="003479C2" w:rsidRDefault="003479C2" w:rsidP="006B0ED7">
      <w:p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Pomoč »de minimis« ne glede na datum plačila izvajalcu velja za dodeljeno takrat</w:t>
      </w:r>
      <w:r w:rsidR="00E457F4">
        <w:rPr>
          <w:rFonts w:ascii="Arial" w:eastAsia="Times New Roman" w:hAnsi="Arial" w:cs="Arial"/>
          <w:kern w:val="0"/>
          <w:lang w:eastAsia="sl-SI"/>
          <w14:ligatures w14:val="none"/>
        </w:rPr>
        <w:t>, ko se upravičencu v s</w:t>
      </w:r>
      <w:r w:rsidR="002D0B67">
        <w:rPr>
          <w:rFonts w:ascii="Arial" w:eastAsia="Times New Roman" w:hAnsi="Arial" w:cs="Arial"/>
          <w:kern w:val="0"/>
          <w:lang w:eastAsia="sl-SI"/>
          <w14:ligatures w14:val="none"/>
        </w:rPr>
        <w:t>k</w:t>
      </w:r>
      <w:r w:rsidR="00E457F4">
        <w:rPr>
          <w:rFonts w:ascii="Arial" w:eastAsia="Times New Roman" w:hAnsi="Arial" w:cs="Arial"/>
          <w:kern w:val="0"/>
          <w:lang w:eastAsia="sl-SI"/>
          <w14:ligatures w14:val="none"/>
        </w:rPr>
        <w:t>ladu z zakonodajo dodeli zakonska pravica do prejema pomoči (datum odpreme odločbe).</w:t>
      </w:r>
    </w:p>
    <w:p w14:paraId="2B08C909" w14:textId="5984A0CE" w:rsidR="00E457F4" w:rsidRDefault="00E457F4" w:rsidP="006B0ED7">
      <w:p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Skupni znesek pomoči »de minimis«, ki se dodeli enotnemu podjetju, ne sme presegati 300.000,00 eur v katerem koli triletnem obdobju.</w:t>
      </w:r>
    </w:p>
    <w:p w14:paraId="0BC52913" w14:textId="0B90CD61" w:rsidR="00E457F4" w:rsidRDefault="00E457F4" w:rsidP="006B0ED7">
      <w:p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Enotno podjetje pomeni vsa podjetja, ki so med seboj najmanj v enem od naslednjih razmerij:</w:t>
      </w:r>
    </w:p>
    <w:p w14:paraId="7E23C119" w14:textId="3B051CB4" w:rsidR="00E457F4" w:rsidRDefault="00E457F4" w:rsidP="006B0ED7">
      <w:p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a) podjetje ima večino glasovalnih pravic delničarjev ali družbenikov drugega podjetja;</w:t>
      </w:r>
      <w:r>
        <w:rPr>
          <w:rFonts w:ascii="Arial" w:eastAsia="Times New Roman" w:hAnsi="Arial" w:cs="Arial"/>
          <w:kern w:val="0"/>
          <w:lang w:eastAsia="sl-SI"/>
          <w14:ligatures w14:val="none"/>
        </w:rPr>
        <w:br/>
        <w:t>b) podjetje ima pravico imenovati ali odpoklicati večino članov upravnega, poslovodnega ali nadzornega organa drugega podjetja;</w:t>
      </w:r>
      <w:r>
        <w:rPr>
          <w:rFonts w:ascii="Arial" w:eastAsia="Times New Roman" w:hAnsi="Arial" w:cs="Arial"/>
          <w:kern w:val="0"/>
          <w:lang w:eastAsia="sl-SI"/>
          <w14:ligatures w14:val="none"/>
        </w:rPr>
        <w:br/>
        <w:t>c) podjetje ima pravico izvrševati prevladujoč vpliv na drugo podjetje na podlagi pogodbe, sklenjene z navedenim podjetjem, ali na podlagi določbe v njegovi družbeni pogodbi ali statutu;</w:t>
      </w:r>
      <w:r>
        <w:rPr>
          <w:rFonts w:ascii="Arial" w:eastAsia="Times New Roman" w:hAnsi="Arial" w:cs="Arial"/>
          <w:kern w:val="0"/>
          <w:lang w:eastAsia="sl-SI"/>
          <w14:ligatures w14:val="none"/>
        </w:rPr>
        <w:br/>
        <w:t>č) podjetje, ki je delničar ali družbenik drugega podjetja, na podlagi dogovora z drugimi delničarji ali družbeniki tega podjetja samo nadzoruje večino glasovalnih pravic delničarjev ali družbenikov tega podjetja.</w:t>
      </w:r>
    </w:p>
    <w:p w14:paraId="7C700760" w14:textId="7B058D65" w:rsidR="00E457F4" w:rsidRDefault="00E457F4" w:rsidP="006B0ED7">
      <w:p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Podjetja, ki so v katerem koli razmerju iz točk (a) do (</w:t>
      </w:r>
      <w:r w:rsidR="00324975">
        <w:rPr>
          <w:rFonts w:ascii="Arial" w:eastAsia="Times New Roman" w:hAnsi="Arial" w:cs="Arial"/>
          <w:kern w:val="0"/>
          <w:lang w:eastAsia="sl-SI"/>
          <w14:ligatures w14:val="none"/>
        </w:rPr>
        <w:t>č</w:t>
      </w:r>
      <w:r>
        <w:rPr>
          <w:rFonts w:ascii="Arial" w:eastAsia="Times New Roman" w:hAnsi="Arial" w:cs="Arial"/>
          <w:kern w:val="0"/>
          <w:lang w:eastAsia="sl-SI"/>
          <w14:ligatures w14:val="none"/>
        </w:rPr>
        <w:t>) preko enega ali več drugih podjetij, prav tako veljajo za enotno podjetje.</w:t>
      </w:r>
    </w:p>
    <w:p w14:paraId="1EE2CB8C" w14:textId="32DD972A" w:rsidR="00B70692" w:rsidRPr="006B0ED7" w:rsidRDefault="00B70692" w:rsidP="006B0ED7">
      <w:p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Izvajalec je dolžan v primeru spremembe okoliščin, ki bi kakor koli vplivale na izpolnjevanje pogojev za pridobitev finančne pomoči ali izvedbo programa nemudoma oz. v osmih dneh obvestiti naročnika.</w:t>
      </w:r>
    </w:p>
    <w:p w14:paraId="676C4F02" w14:textId="77777777" w:rsidR="00B27F0E" w:rsidRDefault="00B27F0E" w:rsidP="00B27F0E">
      <w:pPr>
        <w:autoSpaceDE w:val="0"/>
        <w:autoSpaceDN w:val="0"/>
        <w:adjustRightInd w:val="0"/>
        <w:spacing w:after="0" w:line="240" w:lineRule="auto"/>
        <w:contextualSpacing/>
        <w:rPr>
          <w:rFonts w:ascii="Arial" w:eastAsia="Calibri" w:hAnsi="Arial" w:cs="Arial"/>
          <w:kern w:val="0"/>
          <w14:ligatures w14:val="none"/>
        </w:rPr>
      </w:pPr>
    </w:p>
    <w:p w14:paraId="189EFC95" w14:textId="77777777" w:rsidR="00324975" w:rsidRDefault="00324975" w:rsidP="00B27F0E">
      <w:pPr>
        <w:autoSpaceDE w:val="0"/>
        <w:autoSpaceDN w:val="0"/>
        <w:adjustRightInd w:val="0"/>
        <w:spacing w:after="0" w:line="240" w:lineRule="auto"/>
        <w:contextualSpacing/>
        <w:rPr>
          <w:rFonts w:ascii="Arial" w:eastAsia="Calibri" w:hAnsi="Arial" w:cs="Arial"/>
          <w:kern w:val="0"/>
          <w14:ligatures w14:val="none"/>
        </w:rPr>
      </w:pPr>
    </w:p>
    <w:p w14:paraId="6E91AA62" w14:textId="77777777" w:rsidR="00324975" w:rsidRDefault="00324975" w:rsidP="00B27F0E">
      <w:pPr>
        <w:autoSpaceDE w:val="0"/>
        <w:autoSpaceDN w:val="0"/>
        <w:adjustRightInd w:val="0"/>
        <w:spacing w:after="0" w:line="240" w:lineRule="auto"/>
        <w:contextualSpacing/>
        <w:rPr>
          <w:rFonts w:ascii="Arial" w:eastAsia="Calibri" w:hAnsi="Arial" w:cs="Arial"/>
          <w:kern w:val="0"/>
          <w14:ligatures w14:val="none"/>
        </w:rPr>
      </w:pPr>
    </w:p>
    <w:p w14:paraId="003A86B6" w14:textId="08706D49" w:rsidR="00B27F0E" w:rsidRDefault="00B27F0E" w:rsidP="00B27F0E">
      <w:pPr>
        <w:autoSpaceDE w:val="0"/>
        <w:autoSpaceDN w:val="0"/>
        <w:adjustRightInd w:val="0"/>
        <w:spacing w:after="0" w:line="240" w:lineRule="auto"/>
        <w:contextualSpacing/>
        <w:jc w:val="center"/>
        <w:rPr>
          <w:rFonts w:ascii="Arial" w:eastAsia="Calibri" w:hAnsi="Arial" w:cs="Arial"/>
          <w:kern w:val="0"/>
          <w14:ligatures w14:val="none"/>
        </w:rPr>
      </w:pPr>
      <w:r>
        <w:rPr>
          <w:rFonts w:ascii="Arial" w:eastAsia="Calibri" w:hAnsi="Arial" w:cs="Arial"/>
          <w:kern w:val="0"/>
          <w14:ligatures w14:val="none"/>
        </w:rPr>
        <w:lastRenderedPageBreak/>
        <w:t>3. člen</w:t>
      </w:r>
    </w:p>
    <w:p w14:paraId="11EEFF98" w14:textId="77777777" w:rsidR="00B27F0E" w:rsidRDefault="00B27F0E" w:rsidP="00B27F0E">
      <w:pPr>
        <w:spacing w:after="0" w:line="240" w:lineRule="auto"/>
        <w:jc w:val="both"/>
        <w:rPr>
          <w:rFonts w:ascii="Arial" w:eastAsia="Times New Roman" w:hAnsi="Arial" w:cs="Arial"/>
          <w:kern w:val="0"/>
          <w:lang w:eastAsia="sl-SI"/>
          <w14:ligatures w14:val="none"/>
        </w:rPr>
      </w:pPr>
    </w:p>
    <w:p w14:paraId="20A57104" w14:textId="431DCB90" w:rsidR="00B27F0E" w:rsidRDefault="00B27F0E" w:rsidP="00B27F0E">
      <w:pPr>
        <w:spacing w:after="0" w:line="240" w:lineRule="auto"/>
        <w:jc w:val="both"/>
        <w:rPr>
          <w:rFonts w:ascii="Arial" w:eastAsia="Times New Roman" w:hAnsi="Arial" w:cs="Arial"/>
          <w:kern w:val="0"/>
          <w:lang w:eastAsia="sl-SI"/>
          <w14:ligatures w14:val="none"/>
        </w:rPr>
      </w:pPr>
      <w:r w:rsidRPr="00B27F0E">
        <w:rPr>
          <w:rFonts w:ascii="Arial" w:eastAsia="Times New Roman" w:hAnsi="Arial" w:cs="Arial"/>
          <w:kern w:val="0"/>
          <w:lang w:eastAsia="sl-SI"/>
          <w14:ligatures w14:val="none"/>
        </w:rPr>
        <w:t>Naročnik bo za izvedbo</w:t>
      </w:r>
      <w:r w:rsidR="003732EF">
        <w:rPr>
          <w:rFonts w:ascii="Arial" w:eastAsia="Times New Roman" w:hAnsi="Arial" w:cs="Arial"/>
          <w:kern w:val="0"/>
          <w:lang w:eastAsia="sl-SI"/>
          <w14:ligatures w14:val="none"/>
        </w:rPr>
        <w:t xml:space="preserve"> dejavnosti</w:t>
      </w:r>
      <w:r>
        <w:rPr>
          <w:rFonts w:ascii="Arial" w:eastAsia="Times New Roman" w:hAnsi="Arial" w:cs="Arial"/>
          <w:kern w:val="0"/>
          <w:lang w:eastAsia="sl-SI"/>
          <w14:ligatures w14:val="none"/>
        </w:rPr>
        <w:t>,</w:t>
      </w:r>
      <w:r w:rsidRPr="00B27F0E">
        <w:rPr>
          <w:rFonts w:ascii="Arial" w:eastAsia="Times New Roman" w:hAnsi="Arial" w:cs="Arial"/>
          <w:kern w:val="0"/>
          <w:lang w:eastAsia="sl-SI"/>
          <w14:ligatures w14:val="none"/>
        </w:rPr>
        <w:t xml:space="preserve"> opredeljene v drugem členu te pogodbe</w:t>
      </w:r>
      <w:r>
        <w:rPr>
          <w:rFonts w:ascii="Arial" w:eastAsia="Times New Roman" w:hAnsi="Arial" w:cs="Arial"/>
          <w:kern w:val="0"/>
          <w:lang w:eastAsia="sl-SI"/>
          <w14:ligatures w14:val="none"/>
        </w:rPr>
        <w:t>,</w:t>
      </w:r>
      <w:r w:rsidRPr="00B27F0E">
        <w:rPr>
          <w:rFonts w:ascii="Arial" w:eastAsia="Times New Roman" w:hAnsi="Arial" w:cs="Arial"/>
          <w:kern w:val="0"/>
          <w:lang w:eastAsia="sl-SI"/>
          <w14:ligatures w14:val="none"/>
        </w:rPr>
        <w:t xml:space="preserve"> zagotovil </w:t>
      </w:r>
      <w:r w:rsidR="006B0ED7">
        <w:rPr>
          <w:rFonts w:ascii="Arial" w:eastAsia="Times New Roman" w:hAnsi="Arial" w:cs="Arial"/>
          <w:kern w:val="0"/>
          <w:lang w:eastAsia="sl-SI"/>
          <w14:ligatures w14:val="none"/>
        </w:rPr>
        <w:t xml:space="preserve">izdajatelju medija </w:t>
      </w:r>
      <w:r w:rsidRPr="00B27F0E">
        <w:rPr>
          <w:rFonts w:ascii="Arial" w:eastAsia="Times New Roman" w:hAnsi="Arial" w:cs="Arial"/>
          <w:kern w:val="0"/>
          <w:lang w:eastAsia="sl-SI"/>
          <w14:ligatures w14:val="none"/>
        </w:rPr>
        <w:t>finančna sredstva v višini</w:t>
      </w:r>
      <w:r>
        <w:rPr>
          <w:rFonts w:ascii="Arial" w:eastAsia="Times New Roman" w:hAnsi="Arial" w:cs="Arial"/>
          <w:kern w:val="0"/>
          <w:lang w:eastAsia="sl-SI"/>
          <w14:ligatures w14:val="none"/>
        </w:rPr>
        <w:t xml:space="preserve"> _____________</w:t>
      </w:r>
      <w:r w:rsidR="006B0ED7">
        <w:rPr>
          <w:rFonts w:ascii="Arial" w:eastAsia="Times New Roman" w:hAnsi="Arial" w:cs="Arial"/>
          <w:kern w:val="0"/>
          <w:lang w:eastAsia="sl-SI"/>
          <w14:ligatures w14:val="none"/>
        </w:rPr>
        <w:t xml:space="preserve"> eur</w:t>
      </w:r>
      <w:r>
        <w:rPr>
          <w:rFonts w:ascii="Arial" w:eastAsia="Times New Roman" w:hAnsi="Arial" w:cs="Arial"/>
          <w:kern w:val="0"/>
          <w:lang w:eastAsia="sl-SI"/>
          <w14:ligatures w14:val="none"/>
        </w:rPr>
        <w:t>.</w:t>
      </w:r>
    </w:p>
    <w:p w14:paraId="0888885F" w14:textId="77777777" w:rsidR="00B27F0E" w:rsidRDefault="00B27F0E" w:rsidP="00B27F0E">
      <w:pPr>
        <w:spacing w:after="0" w:line="240" w:lineRule="auto"/>
        <w:jc w:val="both"/>
        <w:rPr>
          <w:rFonts w:ascii="Arial" w:eastAsia="Times New Roman" w:hAnsi="Arial" w:cs="Arial"/>
          <w:kern w:val="0"/>
          <w:lang w:eastAsia="sl-SI"/>
          <w14:ligatures w14:val="none"/>
        </w:rPr>
      </w:pPr>
    </w:p>
    <w:p w14:paraId="40BE25E0" w14:textId="71A57F24" w:rsidR="00B27F0E" w:rsidRPr="00B27F0E" w:rsidRDefault="00B27F0E" w:rsidP="00B27F0E">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Sredstva so zagotovljena na proračunski postavki:</w:t>
      </w:r>
      <w:r w:rsidR="00B83FD3">
        <w:rPr>
          <w:rFonts w:ascii="Arial" w:eastAsia="Times New Roman" w:hAnsi="Arial" w:cs="Arial"/>
          <w:kern w:val="0"/>
          <w:lang w:eastAsia="sl-SI"/>
          <w14:ligatures w14:val="none"/>
        </w:rPr>
        <w:t xml:space="preserve"> </w:t>
      </w:r>
      <w:r w:rsidR="00B83FD3" w:rsidRPr="00B83FD3">
        <w:rPr>
          <w:rFonts w:ascii="Arial" w:eastAsia="Times New Roman" w:hAnsi="Arial" w:cs="Arial"/>
          <w:kern w:val="0"/>
          <w:lang w:eastAsia="sl-SI"/>
          <w14:ligatures w14:val="none"/>
        </w:rPr>
        <w:t>5018002 - Programi lokalnih in regionalnih televizij</w:t>
      </w:r>
      <w:r w:rsidR="00B83FD3">
        <w:rPr>
          <w:rFonts w:ascii="Arial" w:eastAsia="Times New Roman" w:hAnsi="Arial" w:cs="Arial"/>
          <w:kern w:val="0"/>
          <w:lang w:eastAsia="sl-SI"/>
          <w14:ligatures w14:val="none"/>
        </w:rPr>
        <w:t>.</w:t>
      </w:r>
    </w:p>
    <w:p w14:paraId="05ED5D4E" w14:textId="77777777" w:rsidR="00B27F0E" w:rsidRPr="00B27F0E" w:rsidRDefault="00B27F0E" w:rsidP="00B27F0E">
      <w:pPr>
        <w:spacing w:after="0" w:line="240" w:lineRule="auto"/>
        <w:jc w:val="both"/>
        <w:rPr>
          <w:rFonts w:ascii="Arial" w:eastAsia="Times New Roman" w:hAnsi="Arial" w:cs="Arial"/>
          <w:kern w:val="0"/>
          <w:lang w:eastAsia="sl-SI"/>
          <w14:ligatures w14:val="none"/>
        </w:rPr>
      </w:pPr>
    </w:p>
    <w:p w14:paraId="7E212B4F" w14:textId="3B3FCAEA" w:rsidR="00B27F0E" w:rsidRPr="00B27F0E" w:rsidRDefault="00B27F0E" w:rsidP="00B27F0E">
      <w:pPr>
        <w:spacing w:after="0" w:line="240" w:lineRule="auto"/>
        <w:jc w:val="both"/>
        <w:rPr>
          <w:rFonts w:ascii="Arial" w:eastAsia="Times New Roman" w:hAnsi="Arial" w:cs="Arial"/>
          <w:kern w:val="0"/>
          <w:lang w:eastAsia="sl-SI"/>
          <w14:ligatures w14:val="none"/>
        </w:rPr>
      </w:pPr>
      <w:r w:rsidRPr="00B27F0E">
        <w:rPr>
          <w:rFonts w:ascii="Arial" w:eastAsia="Times New Roman" w:hAnsi="Arial" w:cs="Arial"/>
          <w:kern w:val="0"/>
          <w:lang w:eastAsia="sl-SI"/>
          <w14:ligatures w14:val="none"/>
        </w:rPr>
        <w:t>Naročnik bo sredstva iz prvega odstavka tega člena nakazal na</w:t>
      </w:r>
      <w:r>
        <w:rPr>
          <w:rFonts w:ascii="Arial" w:eastAsia="Times New Roman" w:hAnsi="Arial" w:cs="Arial"/>
          <w:kern w:val="0"/>
          <w:lang w:eastAsia="sl-SI"/>
          <w14:ligatures w14:val="none"/>
        </w:rPr>
        <w:t xml:space="preserve"> transakcijski račun izvajalca </w:t>
      </w:r>
      <w:r w:rsidRPr="00B27F0E">
        <w:rPr>
          <w:rFonts w:ascii="Arial" w:eastAsia="Times New Roman" w:hAnsi="Arial" w:cs="Arial"/>
          <w:kern w:val="0"/>
          <w:lang w:eastAsia="sl-SI"/>
          <w14:ligatures w14:val="none"/>
        </w:rPr>
        <w:t xml:space="preserve">v </w:t>
      </w:r>
      <w:r w:rsidR="00B83FD3">
        <w:rPr>
          <w:rFonts w:ascii="Arial" w:eastAsia="Times New Roman" w:hAnsi="Arial" w:cs="Arial"/>
          <w:kern w:val="0"/>
          <w:lang w:eastAsia="sl-SI"/>
          <w14:ligatures w14:val="none"/>
        </w:rPr>
        <w:t xml:space="preserve"> dveh zneskih,</w:t>
      </w:r>
      <w:r w:rsidR="00682FEB">
        <w:rPr>
          <w:rFonts w:ascii="Arial" w:eastAsia="Times New Roman" w:hAnsi="Arial" w:cs="Arial"/>
          <w:kern w:val="0"/>
          <w:lang w:eastAsia="sl-SI"/>
          <w14:ligatures w14:val="none"/>
        </w:rPr>
        <w:t xml:space="preserve"> in sicer,</w:t>
      </w:r>
      <w:r w:rsidR="00B83FD3">
        <w:rPr>
          <w:rFonts w:ascii="Arial" w:eastAsia="Times New Roman" w:hAnsi="Arial" w:cs="Arial"/>
          <w:kern w:val="0"/>
          <w:lang w:eastAsia="sl-SI"/>
          <w14:ligatures w14:val="none"/>
        </w:rPr>
        <w:t xml:space="preserve"> prvi obrok v </w:t>
      </w:r>
      <w:r w:rsidRPr="00B27F0E">
        <w:rPr>
          <w:rFonts w:ascii="Arial" w:eastAsia="Times New Roman" w:hAnsi="Arial" w:cs="Arial"/>
          <w:kern w:val="0"/>
          <w:lang w:eastAsia="sl-SI"/>
          <w14:ligatures w14:val="none"/>
        </w:rPr>
        <w:t>roku 30 dni od podpisa pogodbe obeh pogodbenih strank</w:t>
      </w:r>
      <w:r w:rsidR="00B83FD3">
        <w:rPr>
          <w:rFonts w:ascii="Arial" w:eastAsia="Times New Roman" w:hAnsi="Arial" w:cs="Arial"/>
          <w:kern w:val="0"/>
          <w:lang w:eastAsia="sl-SI"/>
          <w14:ligatures w14:val="none"/>
        </w:rPr>
        <w:t>, drugi obrok pa najkasneje do 30. 11. 202</w:t>
      </w:r>
      <w:r w:rsidR="006B0ED7">
        <w:rPr>
          <w:rFonts w:ascii="Arial" w:eastAsia="Times New Roman" w:hAnsi="Arial" w:cs="Arial"/>
          <w:kern w:val="0"/>
          <w:lang w:eastAsia="sl-SI"/>
          <w14:ligatures w14:val="none"/>
        </w:rPr>
        <w:t>6</w:t>
      </w:r>
      <w:r w:rsidRPr="00B27F0E">
        <w:rPr>
          <w:rFonts w:ascii="Arial" w:eastAsia="Times New Roman" w:hAnsi="Arial" w:cs="Arial"/>
          <w:kern w:val="0"/>
          <w:lang w:eastAsia="sl-SI"/>
          <w14:ligatures w14:val="none"/>
        </w:rPr>
        <w:t xml:space="preserve"> oz. v skladu z likvidnostno zmožnostjo.</w:t>
      </w:r>
    </w:p>
    <w:p w14:paraId="70555B09"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1797EE10" w14:textId="1661BFCE" w:rsidR="00371008" w:rsidRDefault="00371008"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Dodeljena sredstva mora izvajalec porabiti v obdobju od 1. 1. 202</w:t>
      </w:r>
      <w:r w:rsidR="006B0ED7">
        <w:rPr>
          <w:rFonts w:ascii="Arial" w:eastAsia="Times New Roman" w:hAnsi="Arial" w:cs="Arial"/>
          <w:kern w:val="0"/>
          <w:lang w:eastAsia="sl-SI"/>
          <w14:ligatures w14:val="none"/>
        </w:rPr>
        <w:t>6</w:t>
      </w:r>
      <w:r>
        <w:rPr>
          <w:rFonts w:ascii="Arial" w:eastAsia="Times New Roman" w:hAnsi="Arial" w:cs="Arial"/>
          <w:kern w:val="0"/>
          <w:lang w:eastAsia="sl-SI"/>
          <w14:ligatures w14:val="none"/>
        </w:rPr>
        <w:t xml:space="preserve"> do 31. 12. 202</w:t>
      </w:r>
      <w:r w:rsidR="006B0ED7">
        <w:rPr>
          <w:rFonts w:ascii="Arial" w:eastAsia="Times New Roman" w:hAnsi="Arial" w:cs="Arial"/>
          <w:kern w:val="0"/>
          <w:lang w:eastAsia="sl-SI"/>
          <w14:ligatures w14:val="none"/>
        </w:rPr>
        <w:t>6</w:t>
      </w:r>
      <w:r>
        <w:rPr>
          <w:rFonts w:ascii="Arial" w:eastAsia="Times New Roman" w:hAnsi="Arial" w:cs="Arial"/>
          <w:kern w:val="0"/>
          <w:lang w:eastAsia="sl-SI"/>
          <w14:ligatures w14:val="none"/>
        </w:rPr>
        <w:t>.</w:t>
      </w:r>
    </w:p>
    <w:p w14:paraId="371ED547"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7C046C7F" w14:textId="77777777" w:rsidR="00324975" w:rsidRDefault="00324975" w:rsidP="00371008">
      <w:pPr>
        <w:spacing w:after="0" w:line="240" w:lineRule="auto"/>
        <w:jc w:val="both"/>
        <w:rPr>
          <w:rFonts w:ascii="Arial" w:eastAsia="Times New Roman" w:hAnsi="Arial" w:cs="Arial"/>
          <w:kern w:val="0"/>
          <w:lang w:eastAsia="sl-SI"/>
          <w14:ligatures w14:val="none"/>
        </w:rPr>
      </w:pPr>
    </w:p>
    <w:p w14:paraId="13F156A3" w14:textId="77777777" w:rsidR="00371008" w:rsidRPr="00371008" w:rsidRDefault="00371008" w:rsidP="00371008">
      <w:pPr>
        <w:spacing w:after="0" w:line="240" w:lineRule="auto"/>
        <w:jc w:val="center"/>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4. člen</w:t>
      </w:r>
    </w:p>
    <w:p w14:paraId="2C9575B2"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Izvajalec se zavezuje:</w:t>
      </w:r>
    </w:p>
    <w:p w14:paraId="7CD0F644" w14:textId="1B790C84" w:rsidR="00371008" w:rsidRDefault="00371008" w:rsidP="00371008">
      <w:pPr>
        <w:numPr>
          <w:ilvl w:val="0"/>
          <w:numId w:val="2"/>
        </w:num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da bo pogodbeni znesek porabil izključno za izvedbo </w:t>
      </w:r>
      <w:r w:rsidR="00D62790">
        <w:rPr>
          <w:rFonts w:ascii="Arial" w:eastAsia="Times New Roman" w:hAnsi="Arial" w:cs="Arial"/>
          <w:kern w:val="0"/>
          <w:lang w:eastAsia="sl-SI"/>
          <w14:ligatures w14:val="none"/>
        </w:rPr>
        <w:t>dejavnosti</w:t>
      </w:r>
      <w:r w:rsidRPr="00371008">
        <w:rPr>
          <w:rFonts w:ascii="Arial" w:eastAsia="Times New Roman" w:hAnsi="Arial" w:cs="Arial"/>
          <w:kern w:val="0"/>
          <w:lang w:eastAsia="sl-SI"/>
          <w14:ligatures w14:val="none"/>
        </w:rPr>
        <w:t>, ki je predmet te pogodbe,</w:t>
      </w:r>
      <w:r w:rsidR="00E33E2C">
        <w:rPr>
          <w:rFonts w:ascii="Arial" w:eastAsia="Times New Roman" w:hAnsi="Arial" w:cs="Arial"/>
          <w:kern w:val="0"/>
          <w:lang w:eastAsia="sl-SI"/>
          <w14:ligatures w14:val="none"/>
        </w:rPr>
        <w:t xml:space="preserve"> v skladu z veljavnimi predpisi in </w:t>
      </w:r>
      <w:r w:rsidR="00105500">
        <w:rPr>
          <w:rFonts w:ascii="Arial" w:eastAsia="Times New Roman" w:hAnsi="Arial" w:cs="Arial"/>
          <w:kern w:val="0"/>
          <w:lang w:eastAsia="sl-SI"/>
          <w14:ligatures w14:val="none"/>
        </w:rPr>
        <w:t xml:space="preserve">javnim razpisom </w:t>
      </w:r>
      <w:r w:rsidR="00E33E2C">
        <w:rPr>
          <w:rFonts w:ascii="Arial" w:eastAsia="Times New Roman" w:hAnsi="Arial" w:cs="Arial"/>
          <w:kern w:val="0"/>
          <w:lang w:eastAsia="sl-SI"/>
          <w14:ligatures w14:val="none"/>
        </w:rPr>
        <w:t xml:space="preserve">najmanj v obsegu sofinancirane </w:t>
      </w:r>
      <w:r w:rsidR="00D62790">
        <w:rPr>
          <w:rFonts w:ascii="Arial" w:eastAsia="Times New Roman" w:hAnsi="Arial" w:cs="Arial"/>
          <w:kern w:val="0"/>
          <w:lang w:eastAsia="sl-SI"/>
          <w14:ligatures w14:val="none"/>
        </w:rPr>
        <w:t>dejavnosti</w:t>
      </w:r>
      <w:r w:rsidR="003732EF">
        <w:rPr>
          <w:rFonts w:ascii="Arial" w:eastAsia="Times New Roman" w:hAnsi="Arial" w:cs="Arial"/>
          <w:kern w:val="0"/>
          <w:lang w:eastAsia="sl-SI"/>
          <w14:ligatures w14:val="none"/>
        </w:rPr>
        <w:t>,</w:t>
      </w:r>
    </w:p>
    <w:p w14:paraId="6808E182" w14:textId="354FA8D4" w:rsidR="003732EF" w:rsidRDefault="003732EF"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sredstev oz. pravic in obveznosti iz pogodbe ne bo prenesel na tretjo osebo,</w:t>
      </w:r>
    </w:p>
    <w:p w14:paraId="1B953ACE" w14:textId="798E1272" w:rsidR="003732EF" w:rsidRDefault="00B70692"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prijavljen program za iste upravičene stroške oz. dejavnost ni dvojno sofinanciran iz kakršnih koli drugih javnih sredstev (državna sredstva, EU sredstva). To pomeni, da se za iste izdatke v celotni višini ne sme dvakrat zahtevati povračilo, niti jih vključiti v več projektov. Morebitna kumulacija ne sme presegati največje intenzivnosti pomoči,</w:t>
      </w:r>
    </w:p>
    <w:p w14:paraId="18606FD9" w14:textId="4D5CB5FE" w:rsidR="003732EF" w:rsidRDefault="003732EF"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izdatki prijavljene dejavnosti ne bodo sofinancirani</w:t>
      </w:r>
      <w:r w:rsidR="00A32010">
        <w:rPr>
          <w:rFonts w:ascii="Arial" w:eastAsia="Times New Roman" w:hAnsi="Arial" w:cs="Arial"/>
          <w:kern w:val="0"/>
          <w:lang w:eastAsia="sl-SI"/>
          <w14:ligatures w14:val="none"/>
        </w:rPr>
        <w:t xml:space="preserve"> iz katerega koli drugega vira proračuna Občine Dravograd,</w:t>
      </w:r>
    </w:p>
    <w:p w14:paraId="15BBF8DC" w14:textId="77777777" w:rsidR="00324975" w:rsidRDefault="00324975" w:rsidP="00324975">
      <w:pPr>
        <w:pStyle w:val="Odstavekseznama"/>
        <w:numPr>
          <w:ilvl w:val="0"/>
          <w:numId w:val="2"/>
        </w:numPr>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da </w:t>
      </w:r>
      <w:r w:rsidRPr="00324975">
        <w:rPr>
          <w:rFonts w:ascii="Arial" w:eastAsia="Times New Roman" w:hAnsi="Arial" w:cs="Arial"/>
          <w:kern w:val="0"/>
          <w:lang w:eastAsia="sl-SI"/>
          <w14:ligatures w14:val="none"/>
        </w:rPr>
        <w:t>v primeru spremembe okoliščin, ki bi kakor koli vplivale na izpolnjevanje pogojev za pridobitev finančne pomoči ali izvedbo programa nemudoma oz. v osmih dneh obvestiti naročnika</w:t>
      </w:r>
      <w:r>
        <w:rPr>
          <w:rFonts w:ascii="Arial" w:eastAsia="Times New Roman" w:hAnsi="Arial" w:cs="Arial"/>
          <w:kern w:val="0"/>
          <w:lang w:eastAsia="sl-SI"/>
          <w14:ligatures w14:val="none"/>
        </w:rPr>
        <w:t>,</w:t>
      </w:r>
    </w:p>
    <w:p w14:paraId="0F952AEE" w14:textId="77777777" w:rsidR="00324975" w:rsidRDefault="00371008" w:rsidP="00324975">
      <w:pPr>
        <w:pStyle w:val="Odstavekseznama"/>
        <w:numPr>
          <w:ilvl w:val="0"/>
          <w:numId w:val="2"/>
        </w:numPr>
        <w:jc w:val="both"/>
        <w:rPr>
          <w:rFonts w:ascii="Arial" w:eastAsia="Times New Roman" w:hAnsi="Arial" w:cs="Arial"/>
          <w:kern w:val="0"/>
          <w:lang w:eastAsia="sl-SI"/>
          <w14:ligatures w14:val="none"/>
        </w:rPr>
      </w:pPr>
      <w:r w:rsidRPr="00324975">
        <w:rPr>
          <w:rFonts w:ascii="Arial" w:eastAsia="Times New Roman" w:hAnsi="Arial" w:cs="Arial"/>
          <w:kern w:val="0"/>
          <w:lang w:eastAsia="sl-SI"/>
          <w14:ligatures w14:val="none"/>
        </w:rPr>
        <w:t>da bo Občini Dravograd na podlagi predhodnega pisnega obvestila, v roku osmih dni od prejema obvestila, omogočil preverjanje namenske porabe sredstev, z vpogledom v ustrezni del knjigovodsko – računovodske dokumentacije na sedežu organizacije,</w:t>
      </w:r>
    </w:p>
    <w:p w14:paraId="13477D36" w14:textId="77777777" w:rsidR="00324975" w:rsidRDefault="00371008" w:rsidP="00324975">
      <w:pPr>
        <w:pStyle w:val="Odstavekseznama"/>
        <w:numPr>
          <w:ilvl w:val="0"/>
          <w:numId w:val="2"/>
        </w:numPr>
        <w:jc w:val="both"/>
        <w:rPr>
          <w:rFonts w:ascii="Arial" w:eastAsia="Times New Roman" w:hAnsi="Arial" w:cs="Arial"/>
          <w:kern w:val="0"/>
          <w:lang w:eastAsia="sl-SI"/>
          <w14:ligatures w14:val="none"/>
        </w:rPr>
      </w:pPr>
      <w:r w:rsidRPr="00324975">
        <w:rPr>
          <w:rFonts w:ascii="Arial" w:eastAsia="Times New Roman" w:hAnsi="Arial" w:cs="Arial"/>
          <w:kern w:val="0"/>
          <w:lang w:eastAsia="sl-SI"/>
          <w14:ligatures w14:val="none"/>
        </w:rPr>
        <w:t>da bo najkasneje do konca marca 202</w:t>
      </w:r>
      <w:r w:rsidR="006B0ED7" w:rsidRPr="00324975">
        <w:rPr>
          <w:rFonts w:ascii="Arial" w:eastAsia="Times New Roman" w:hAnsi="Arial" w:cs="Arial"/>
          <w:kern w:val="0"/>
          <w:lang w:eastAsia="sl-SI"/>
          <w14:ligatures w14:val="none"/>
        </w:rPr>
        <w:t>7</w:t>
      </w:r>
      <w:r w:rsidR="009C5095" w:rsidRPr="00324975">
        <w:rPr>
          <w:rFonts w:ascii="Arial" w:eastAsia="Times New Roman" w:hAnsi="Arial" w:cs="Arial"/>
          <w:kern w:val="0"/>
          <w:lang w:eastAsia="sl-SI"/>
          <w14:ligatures w14:val="none"/>
        </w:rPr>
        <w:t xml:space="preserve"> oz. v okviru prijave na nov javni razpis</w:t>
      </w:r>
      <w:r w:rsidRPr="00324975">
        <w:rPr>
          <w:rFonts w:ascii="Arial" w:eastAsia="Times New Roman" w:hAnsi="Arial" w:cs="Arial"/>
          <w:kern w:val="0"/>
          <w:lang w:eastAsia="sl-SI"/>
          <w14:ligatures w14:val="none"/>
        </w:rPr>
        <w:t xml:space="preserve"> podal poročilo o izvedbi programa</w:t>
      </w:r>
      <w:r w:rsidR="00E33E2C" w:rsidRPr="00324975">
        <w:rPr>
          <w:rFonts w:ascii="Arial" w:eastAsia="Times New Roman" w:hAnsi="Arial" w:cs="Arial"/>
          <w:kern w:val="0"/>
          <w:lang w:eastAsia="sl-SI"/>
          <w14:ligatures w14:val="none"/>
        </w:rPr>
        <w:t>,</w:t>
      </w:r>
    </w:p>
    <w:p w14:paraId="270ADF85" w14:textId="77777777" w:rsidR="00324975" w:rsidRDefault="00E03FD1" w:rsidP="00324975">
      <w:pPr>
        <w:pStyle w:val="Odstavekseznama"/>
        <w:numPr>
          <w:ilvl w:val="0"/>
          <w:numId w:val="2"/>
        </w:numPr>
        <w:jc w:val="both"/>
        <w:rPr>
          <w:rFonts w:ascii="Arial" w:eastAsia="Times New Roman" w:hAnsi="Arial" w:cs="Arial"/>
          <w:kern w:val="0"/>
          <w:lang w:eastAsia="sl-SI"/>
          <w14:ligatures w14:val="none"/>
        </w:rPr>
      </w:pPr>
      <w:r w:rsidRPr="00324975">
        <w:rPr>
          <w:rFonts w:ascii="Arial" w:eastAsia="Times New Roman" w:hAnsi="Arial" w:cs="Arial"/>
          <w:kern w:val="0"/>
          <w:lang w:eastAsia="sl-SI"/>
          <w14:ligatures w14:val="none"/>
        </w:rPr>
        <w:t>da bo na zahtevo pooblaščene osebe Občine Dravograd v roku podal vse potrebne informacije, pojasnila in dokazila za ugotavljanje skladnosti izvedenega programa s prijavljenim in smotrnosti uporabe sredstev za doseganje namena in ciljev po pogodbi</w:t>
      </w:r>
      <w:r w:rsidR="003479C2" w:rsidRPr="00324975">
        <w:rPr>
          <w:rFonts w:ascii="Arial" w:eastAsia="Times New Roman" w:hAnsi="Arial" w:cs="Arial"/>
          <w:kern w:val="0"/>
          <w:lang w:eastAsia="sl-SI"/>
          <w14:ligatures w14:val="none"/>
        </w:rPr>
        <w:t>,</w:t>
      </w:r>
    </w:p>
    <w:p w14:paraId="7BF6FAE5" w14:textId="21BB3C74" w:rsidR="003479C2" w:rsidRPr="00324975" w:rsidRDefault="003479C2" w:rsidP="00324975">
      <w:pPr>
        <w:pStyle w:val="Odstavekseznama"/>
        <w:numPr>
          <w:ilvl w:val="0"/>
          <w:numId w:val="2"/>
        </w:numPr>
        <w:jc w:val="both"/>
        <w:rPr>
          <w:rFonts w:ascii="Arial" w:eastAsia="Times New Roman" w:hAnsi="Arial" w:cs="Arial"/>
          <w:kern w:val="0"/>
          <w:lang w:eastAsia="sl-SI"/>
          <w14:ligatures w14:val="none"/>
        </w:rPr>
      </w:pPr>
      <w:r w:rsidRPr="00324975">
        <w:rPr>
          <w:rFonts w:ascii="Arial" w:eastAsia="Times New Roman" w:hAnsi="Arial" w:cs="Arial"/>
          <w:kern w:val="0"/>
          <w:lang w:eastAsia="sl-SI"/>
          <w14:ligatures w14:val="none"/>
        </w:rPr>
        <w:t>da bo v svojih promocijskih gradivih na ustrezen način navajal in predstavljal Občino Dravograd.</w:t>
      </w:r>
    </w:p>
    <w:p w14:paraId="671FD907" w14:textId="77777777" w:rsidR="00E03FD1" w:rsidRPr="00CC3C18" w:rsidRDefault="00E03FD1" w:rsidP="00E03FD1">
      <w:pPr>
        <w:spacing w:after="0" w:line="240" w:lineRule="auto"/>
        <w:jc w:val="both"/>
        <w:rPr>
          <w:rFonts w:ascii="Arial" w:eastAsia="Times New Roman" w:hAnsi="Arial" w:cs="Arial"/>
          <w:kern w:val="0"/>
          <w:highlight w:val="yellow"/>
          <w:lang w:eastAsia="sl-SI"/>
          <w14:ligatures w14:val="none"/>
        </w:rPr>
      </w:pPr>
    </w:p>
    <w:p w14:paraId="12ABF5CD" w14:textId="77777777" w:rsidR="009B7C1D" w:rsidRDefault="009B7C1D" w:rsidP="009B7C1D">
      <w:pPr>
        <w:spacing w:after="0" w:line="240" w:lineRule="auto"/>
        <w:rPr>
          <w:rFonts w:ascii="Arial" w:eastAsia="Times New Roman" w:hAnsi="Arial" w:cs="Arial"/>
          <w:kern w:val="0"/>
          <w:lang w:eastAsia="sl-SI"/>
          <w14:ligatures w14:val="none"/>
        </w:rPr>
      </w:pPr>
    </w:p>
    <w:p w14:paraId="6E772CE1" w14:textId="72C5022D" w:rsidR="003C6F8B" w:rsidRDefault="00AF18B7" w:rsidP="003C6F8B">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5</w:t>
      </w:r>
      <w:r w:rsidR="003C6F8B">
        <w:rPr>
          <w:rFonts w:ascii="Arial" w:eastAsia="Times New Roman" w:hAnsi="Arial" w:cs="Arial"/>
          <w:kern w:val="0"/>
          <w:lang w:eastAsia="sl-SI"/>
          <w14:ligatures w14:val="none"/>
        </w:rPr>
        <w:t>. člen</w:t>
      </w:r>
      <w:r w:rsidR="003C6F8B">
        <w:rPr>
          <w:rFonts w:ascii="Arial" w:eastAsia="Times New Roman" w:hAnsi="Arial" w:cs="Arial"/>
          <w:kern w:val="0"/>
          <w:lang w:eastAsia="sl-SI"/>
          <w14:ligatures w14:val="none"/>
        </w:rPr>
        <w:br/>
      </w:r>
    </w:p>
    <w:p w14:paraId="5048E1A9" w14:textId="31C75892" w:rsidR="00D62790" w:rsidRDefault="003C6F8B" w:rsidP="003C6F8B">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Župan ima pravico določiti notranji revizijski nadzor nad pregledom dokumentacije in poslovanjem izvajalc</w:t>
      </w:r>
      <w:r w:rsidR="00D62790">
        <w:rPr>
          <w:rFonts w:ascii="Arial" w:eastAsia="Times New Roman" w:hAnsi="Arial" w:cs="Arial"/>
          <w:kern w:val="0"/>
          <w:lang w:eastAsia="sl-SI"/>
          <w14:ligatures w14:val="none"/>
        </w:rPr>
        <w:t xml:space="preserve">a </w:t>
      </w:r>
      <w:r>
        <w:rPr>
          <w:rFonts w:ascii="Arial" w:eastAsia="Times New Roman" w:hAnsi="Arial" w:cs="Arial"/>
          <w:kern w:val="0"/>
          <w:lang w:eastAsia="sl-SI"/>
          <w14:ligatures w14:val="none"/>
        </w:rPr>
        <w:t>z namenom ugotavljanja namenske porabe sredstev ter preverjanja verodostojnosti in resničnosti predloženih dokumentov na javni razpis.</w:t>
      </w:r>
    </w:p>
    <w:p w14:paraId="3FB679BD" w14:textId="77777777" w:rsidR="00143353" w:rsidRDefault="00143353" w:rsidP="003C6F8B">
      <w:pPr>
        <w:spacing w:after="0" w:line="240" w:lineRule="auto"/>
        <w:jc w:val="both"/>
        <w:rPr>
          <w:rFonts w:ascii="Arial" w:eastAsia="Times New Roman" w:hAnsi="Arial" w:cs="Arial"/>
          <w:kern w:val="0"/>
          <w:lang w:eastAsia="sl-SI"/>
          <w14:ligatures w14:val="none"/>
        </w:rPr>
      </w:pPr>
    </w:p>
    <w:p w14:paraId="44B33E7A" w14:textId="77777777" w:rsidR="00371008" w:rsidRPr="00371008" w:rsidRDefault="00371008" w:rsidP="00371008">
      <w:pPr>
        <w:spacing w:after="0" w:line="240" w:lineRule="auto"/>
        <w:ind w:left="360"/>
        <w:jc w:val="both"/>
        <w:rPr>
          <w:rFonts w:ascii="Arial" w:eastAsia="Times New Roman" w:hAnsi="Arial" w:cs="Arial"/>
          <w:kern w:val="0"/>
          <w:lang w:eastAsia="sl-SI"/>
          <w14:ligatures w14:val="none"/>
        </w:rPr>
      </w:pPr>
    </w:p>
    <w:p w14:paraId="58E21A8F" w14:textId="68607C5F" w:rsidR="00371008" w:rsidRP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6</w:t>
      </w:r>
      <w:r w:rsidR="00371008" w:rsidRPr="00371008">
        <w:rPr>
          <w:rFonts w:ascii="Arial" w:eastAsia="Times New Roman" w:hAnsi="Arial" w:cs="Arial"/>
          <w:kern w:val="0"/>
          <w:lang w:eastAsia="sl-SI"/>
          <w14:ligatures w14:val="none"/>
        </w:rPr>
        <w:t>. člen</w:t>
      </w:r>
    </w:p>
    <w:p w14:paraId="7521B70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2976F0D7" w14:textId="3F2ECB8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V primeru, da izvajalec ne omogoči preverjanja namenske porabe sredstev ali se pri preverjanju ugotovi, da sredstva niso bila porabljena za namene, določene s to pogodbo</w:t>
      </w:r>
      <w:r w:rsidR="00B70692">
        <w:rPr>
          <w:rFonts w:ascii="Arial" w:eastAsia="Times New Roman" w:hAnsi="Arial" w:cs="Arial"/>
          <w:kern w:val="0"/>
          <w:lang w:eastAsia="sl-SI"/>
          <w14:ligatures w14:val="none"/>
        </w:rPr>
        <w:t>;</w:t>
      </w:r>
      <w:r w:rsidRPr="00371008">
        <w:rPr>
          <w:rFonts w:ascii="Arial" w:eastAsia="Times New Roman" w:hAnsi="Arial" w:cs="Arial"/>
          <w:kern w:val="0"/>
          <w:lang w:eastAsia="sl-SI"/>
          <w14:ligatures w14:val="none"/>
        </w:rPr>
        <w:t xml:space="preserve"> </w:t>
      </w:r>
      <w:r w:rsidR="003479C2">
        <w:rPr>
          <w:rFonts w:ascii="Arial" w:eastAsia="Times New Roman" w:hAnsi="Arial" w:cs="Arial"/>
          <w:kern w:val="0"/>
          <w:lang w:eastAsia="sl-SI"/>
          <w14:ligatures w14:val="none"/>
        </w:rPr>
        <w:lastRenderedPageBreak/>
        <w:t>izvajalec</w:t>
      </w:r>
      <w:r w:rsidRPr="00371008">
        <w:rPr>
          <w:rFonts w:ascii="Arial" w:eastAsia="Times New Roman" w:hAnsi="Arial" w:cs="Arial"/>
          <w:kern w:val="0"/>
          <w:lang w:eastAsia="sl-SI"/>
          <w14:ligatures w14:val="none"/>
        </w:rPr>
        <w:t xml:space="preserve"> krši določila te pogodbe</w:t>
      </w:r>
      <w:r w:rsidR="00B70692">
        <w:rPr>
          <w:rFonts w:ascii="Arial" w:eastAsia="Times New Roman" w:hAnsi="Arial" w:cs="Arial"/>
          <w:kern w:val="0"/>
          <w:lang w:eastAsia="sl-SI"/>
          <w14:ligatures w14:val="none"/>
        </w:rPr>
        <w:t>;</w:t>
      </w:r>
      <w:r w:rsidR="003479C2">
        <w:rPr>
          <w:rFonts w:ascii="Arial" w:eastAsia="Times New Roman" w:hAnsi="Arial" w:cs="Arial"/>
          <w:kern w:val="0"/>
          <w:lang w:eastAsia="sl-SI"/>
          <w14:ligatures w14:val="none"/>
        </w:rPr>
        <w:t xml:space="preserve"> program ni izveden v dogovorjenem obsegu ali druge nepravilnosti</w:t>
      </w:r>
      <w:r w:rsidR="00B70692">
        <w:rPr>
          <w:rFonts w:ascii="Arial" w:eastAsia="Times New Roman" w:hAnsi="Arial" w:cs="Arial"/>
          <w:kern w:val="0"/>
          <w:lang w:eastAsia="sl-SI"/>
          <w14:ligatures w14:val="none"/>
        </w:rPr>
        <w:t>;</w:t>
      </w:r>
      <w:r w:rsidR="003479C2">
        <w:rPr>
          <w:rFonts w:ascii="Arial" w:eastAsia="Times New Roman" w:hAnsi="Arial" w:cs="Arial"/>
          <w:kern w:val="0"/>
          <w:lang w:eastAsia="sl-SI"/>
          <w14:ligatures w14:val="none"/>
        </w:rPr>
        <w:t xml:space="preserve"> izvajalec daje netočne ali zavajajoče izjave</w:t>
      </w:r>
      <w:r w:rsidR="00B70692">
        <w:rPr>
          <w:rFonts w:ascii="Arial" w:eastAsia="Times New Roman" w:hAnsi="Arial" w:cs="Arial"/>
          <w:kern w:val="0"/>
          <w:lang w:eastAsia="sl-SI"/>
          <w14:ligatures w14:val="none"/>
        </w:rPr>
        <w:t>;</w:t>
      </w:r>
      <w:r w:rsidR="003479C2">
        <w:rPr>
          <w:rFonts w:ascii="Arial" w:eastAsia="Times New Roman" w:hAnsi="Arial" w:cs="Arial"/>
          <w:kern w:val="0"/>
          <w:lang w:eastAsia="sl-SI"/>
          <w14:ligatures w14:val="none"/>
        </w:rPr>
        <w:t xml:space="preserve"> ali po prejemu sredstev ne izpolnjuje več pogojev, navedenem v Pravilniku</w:t>
      </w:r>
      <w:r w:rsidR="00B70692">
        <w:rPr>
          <w:rFonts w:ascii="Arial" w:eastAsia="Times New Roman" w:hAnsi="Arial" w:cs="Arial"/>
          <w:kern w:val="0"/>
          <w:lang w:eastAsia="sl-SI"/>
          <w14:ligatures w14:val="none"/>
        </w:rPr>
        <w:t xml:space="preserve"> o sofinanciranju programov lokalnih in regionalnih medijev, ki pokrivajo Občino Dravograd (Uradni list, št. 906/26)</w:t>
      </w:r>
      <w:r w:rsidR="003479C2">
        <w:rPr>
          <w:rFonts w:ascii="Arial" w:eastAsia="Times New Roman" w:hAnsi="Arial" w:cs="Arial"/>
          <w:kern w:val="0"/>
          <w:lang w:eastAsia="sl-SI"/>
          <w14:ligatures w14:val="none"/>
        </w:rPr>
        <w:t xml:space="preserve">, </w:t>
      </w:r>
      <w:r w:rsidRPr="00371008">
        <w:rPr>
          <w:rFonts w:ascii="Arial" w:eastAsia="Times New Roman" w:hAnsi="Arial" w:cs="Arial"/>
          <w:kern w:val="0"/>
          <w:lang w:eastAsia="sl-SI"/>
          <w14:ligatures w14:val="none"/>
        </w:rPr>
        <w:t>Občina Dravograd odstopi od pogodbe, izvajalec pa mora že nakazana sredstva vrniti v proračun, skupaj z zamudnimi obrestmi</w:t>
      </w:r>
      <w:r w:rsidR="00E33E2C">
        <w:rPr>
          <w:rFonts w:ascii="Arial" w:eastAsia="Times New Roman" w:hAnsi="Arial" w:cs="Arial"/>
          <w:kern w:val="0"/>
          <w:lang w:eastAsia="sl-SI"/>
          <w14:ligatures w14:val="none"/>
        </w:rPr>
        <w:t>, obračunanimi</w:t>
      </w:r>
      <w:r w:rsidRPr="00371008">
        <w:rPr>
          <w:rFonts w:ascii="Arial" w:eastAsia="Times New Roman" w:hAnsi="Arial" w:cs="Arial"/>
          <w:kern w:val="0"/>
          <w:lang w:eastAsia="sl-SI"/>
          <w14:ligatures w14:val="none"/>
        </w:rPr>
        <w:t xml:space="preserve"> </w:t>
      </w:r>
      <w:r w:rsidRPr="00215DBE">
        <w:rPr>
          <w:rFonts w:ascii="Arial" w:eastAsia="Times New Roman" w:hAnsi="Arial" w:cs="Arial"/>
          <w:kern w:val="0"/>
          <w:lang w:eastAsia="sl-SI"/>
          <w14:ligatures w14:val="none"/>
        </w:rPr>
        <w:t>od dneva nakazila</w:t>
      </w:r>
      <w:r w:rsidR="00E33E2C" w:rsidRPr="00215DBE">
        <w:rPr>
          <w:rFonts w:ascii="Arial" w:eastAsia="Times New Roman" w:hAnsi="Arial" w:cs="Arial"/>
          <w:kern w:val="0"/>
          <w:lang w:eastAsia="sl-SI"/>
          <w14:ligatures w14:val="none"/>
        </w:rPr>
        <w:t xml:space="preserve"> sredstev iz občinskega proračuna do dneva vračila le-teh v občinski proračun.</w:t>
      </w:r>
    </w:p>
    <w:p w14:paraId="53024098"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3C439524" w14:textId="77777777" w:rsidR="00324975" w:rsidRPr="00371008" w:rsidRDefault="00324975" w:rsidP="00371008">
      <w:pPr>
        <w:spacing w:after="0" w:line="240" w:lineRule="auto"/>
        <w:jc w:val="both"/>
        <w:rPr>
          <w:rFonts w:ascii="Arial" w:eastAsia="Times New Roman" w:hAnsi="Arial" w:cs="Arial"/>
          <w:kern w:val="0"/>
          <w:lang w:eastAsia="sl-SI"/>
          <w14:ligatures w14:val="none"/>
        </w:rPr>
      </w:pPr>
    </w:p>
    <w:p w14:paraId="611FC2FD" w14:textId="77777777" w:rsidR="00324975" w:rsidRDefault="00324975" w:rsidP="00371008">
      <w:pPr>
        <w:spacing w:after="0" w:line="240" w:lineRule="auto"/>
        <w:jc w:val="center"/>
        <w:rPr>
          <w:rFonts w:ascii="Arial" w:eastAsia="Times New Roman" w:hAnsi="Arial" w:cs="Arial"/>
          <w:kern w:val="0"/>
          <w:lang w:eastAsia="sl-SI"/>
          <w14:ligatures w14:val="none"/>
        </w:rPr>
      </w:pPr>
    </w:p>
    <w:p w14:paraId="1874F4EB" w14:textId="672DBFB0" w:rsid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7</w:t>
      </w:r>
      <w:r w:rsidR="00371008" w:rsidRPr="00371008">
        <w:rPr>
          <w:rFonts w:ascii="Arial" w:eastAsia="Times New Roman" w:hAnsi="Arial" w:cs="Arial"/>
          <w:kern w:val="0"/>
          <w:lang w:eastAsia="sl-SI"/>
          <w14:ligatures w14:val="none"/>
        </w:rPr>
        <w:t>. člen</w:t>
      </w:r>
    </w:p>
    <w:p w14:paraId="0F6FB210" w14:textId="77777777" w:rsidR="003C6F8B" w:rsidRPr="00371008" w:rsidRDefault="003C6F8B" w:rsidP="00371008">
      <w:pPr>
        <w:spacing w:after="0" w:line="240" w:lineRule="auto"/>
        <w:jc w:val="center"/>
        <w:rPr>
          <w:rFonts w:ascii="Arial" w:eastAsia="Times New Roman" w:hAnsi="Arial" w:cs="Arial"/>
          <w:kern w:val="0"/>
          <w:lang w:eastAsia="sl-SI"/>
          <w14:ligatures w14:val="none"/>
        </w:rPr>
      </w:pPr>
    </w:p>
    <w:p w14:paraId="59E48BD9"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bookmarkStart w:id="0" w:name="_Hlk190772447"/>
      <w:r w:rsidRPr="00371008">
        <w:rPr>
          <w:rFonts w:ascii="Arial" w:eastAsia="Times New Roman" w:hAnsi="Arial" w:cs="Arial"/>
          <w:kern w:val="0"/>
          <w:lang w:eastAsia="sl-SI"/>
          <w14:ligatures w14:val="none"/>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bookmarkEnd w:id="0"/>
    <w:p w14:paraId="35F8E892" w14:textId="77777777" w:rsidR="00450FCB" w:rsidRDefault="00450FCB" w:rsidP="00371008">
      <w:pPr>
        <w:spacing w:after="0" w:line="240" w:lineRule="auto"/>
        <w:jc w:val="both"/>
        <w:rPr>
          <w:rFonts w:ascii="Arial" w:eastAsia="Times New Roman" w:hAnsi="Arial" w:cs="Arial"/>
          <w:kern w:val="0"/>
          <w:lang w:eastAsia="sl-SI"/>
          <w14:ligatures w14:val="none"/>
        </w:rPr>
      </w:pPr>
    </w:p>
    <w:p w14:paraId="03D6D16C" w14:textId="77777777" w:rsidR="00324975" w:rsidRPr="00371008" w:rsidRDefault="00324975" w:rsidP="00371008">
      <w:pPr>
        <w:spacing w:after="0" w:line="240" w:lineRule="auto"/>
        <w:jc w:val="both"/>
        <w:rPr>
          <w:rFonts w:ascii="Arial" w:eastAsia="Times New Roman" w:hAnsi="Arial" w:cs="Arial"/>
          <w:kern w:val="0"/>
          <w:lang w:eastAsia="sl-SI"/>
          <w14:ligatures w14:val="none"/>
        </w:rPr>
      </w:pPr>
    </w:p>
    <w:p w14:paraId="3DA55EA0" w14:textId="0E4F1CA7" w:rsidR="00371008" w:rsidRP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8</w:t>
      </w:r>
      <w:r w:rsidR="00371008" w:rsidRPr="00371008">
        <w:rPr>
          <w:rFonts w:ascii="Arial" w:eastAsia="Times New Roman" w:hAnsi="Arial" w:cs="Arial"/>
          <w:kern w:val="0"/>
          <w:lang w:eastAsia="sl-SI"/>
          <w14:ligatures w14:val="none"/>
        </w:rPr>
        <w:t>. člen</w:t>
      </w:r>
    </w:p>
    <w:p w14:paraId="0C2C05BB"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Skrbnik te pogodbe je:</w:t>
      </w:r>
    </w:p>
    <w:p w14:paraId="0FE4961A" w14:textId="70B4B642" w:rsidR="00371008" w:rsidRPr="00371008" w:rsidRDefault="00371008" w:rsidP="00371008">
      <w:pPr>
        <w:numPr>
          <w:ilvl w:val="0"/>
          <w:numId w:val="3"/>
        </w:num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na strani </w:t>
      </w:r>
      <w:r>
        <w:rPr>
          <w:rFonts w:ascii="Arial" w:eastAsia="Times New Roman" w:hAnsi="Arial" w:cs="Arial"/>
          <w:kern w:val="0"/>
          <w:lang w:eastAsia="sl-SI"/>
          <w14:ligatures w14:val="none"/>
        </w:rPr>
        <w:t>naročnika</w:t>
      </w:r>
      <w:r w:rsidRPr="00371008">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Referat za družbene dejavnosti</w:t>
      </w:r>
      <w:r w:rsidR="00215DBE">
        <w:rPr>
          <w:rFonts w:ascii="Arial" w:eastAsia="Times New Roman" w:hAnsi="Arial" w:cs="Arial"/>
          <w:kern w:val="0"/>
          <w:lang w:eastAsia="sl-SI"/>
          <w14:ligatures w14:val="none"/>
        </w:rPr>
        <w:t>,</w:t>
      </w:r>
      <w:r w:rsidRPr="00371008">
        <w:rPr>
          <w:rFonts w:ascii="Arial" w:eastAsia="Times New Roman" w:hAnsi="Arial" w:cs="Arial"/>
          <w:kern w:val="0"/>
          <w:lang w:eastAsia="sl-SI"/>
          <w14:ligatures w14:val="none"/>
        </w:rPr>
        <w:t xml:space="preserve"> </w:t>
      </w:r>
    </w:p>
    <w:p w14:paraId="4F5F1BA4" w14:textId="011DACA1" w:rsidR="00371008" w:rsidRPr="00371008" w:rsidRDefault="00371008" w:rsidP="00371008">
      <w:pPr>
        <w:numPr>
          <w:ilvl w:val="0"/>
          <w:numId w:val="3"/>
        </w:num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na strani izvajalca: odgovorna oseba izvajalca.</w:t>
      </w:r>
    </w:p>
    <w:p w14:paraId="0EB4454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34D1D749" w14:textId="517498FB"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Izvajalec je po izvedbi </w:t>
      </w:r>
      <w:r w:rsidR="00215DBE">
        <w:rPr>
          <w:rFonts w:ascii="Arial" w:eastAsia="Times New Roman" w:hAnsi="Arial" w:cs="Arial"/>
          <w:kern w:val="0"/>
          <w:lang w:eastAsia="sl-SI"/>
          <w14:ligatures w14:val="none"/>
        </w:rPr>
        <w:t xml:space="preserve">dejavnosti </w:t>
      </w:r>
      <w:r w:rsidRPr="00371008">
        <w:rPr>
          <w:rFonts w:ascii="Arial" w:eastAsia="Times New Roman" w:hAnsi="Arial" w:cs="Arial"/>
          <w:kern w:val="0"/>
          <w:lang w:eastAsia="sl-SI"/>
          <w14:ligatures w14:val="none"/>
        </w:rPr>
        <w:t>naročniku dolžan dostaviti pisno poročilo o poteku letnega programa in porabi sredstev</w:t>
      </w:r>
      <w:r w:rsidR="009B7C1D">
        <w:rPr>
          <w:rFonts w:ascii="Arial" w:eastAsia="Times New Roman" w:hAnsi="Arial" w:cs="Arial"/>
          <w:kern w:val="0"/>
          <w:lang w:eastAsia="sl-SI"/>
          <w14:ligatures w14:val="none"/>
        </w:rPr>
        <w:t xml:space="preserve"> do 31. 3. 202</w:t>
      </w:r>
      <w:r w:rsidR="006B0ED7">
        <w:rPr>
          <w:rFonts w:ascii="Arial" w:eastAsia="Times New Roman" w:hAnsi="Arial" w:cs="Arial"/>
          <w:kern w:val="0"/>
          <w:lang w:eastAsia="sl-SI"/>
          <w14:ligatures w14:val="none"/>
        </w:rPr>
        <w:t>7</w:t>
      </w:r>
      <w:r w:rsidR="009B7C1D">
        <w:rPr>
          <w:rFonts w:ascii="Arial" w:eastAsia="Times New Roman" w:hAnsi="Arial" w:cs="Arial"/>
          <w:kern w:val="0"/>
          <w:lang w:eastAsia="sl-SI"/>
          <w14:ligatures w14:val="none"/>
        </w:rPr>
        <w:t xml:space="preserve">. </w:t>
      </w:r>
    </w:p>
    <w:p w14:paraId="713CCAFB"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495A2897" w14:textId="77777777" w:rsidR="00324975" w:rsidRPr="00371008" w:rsidRDefault="00324975" w:rsidP="00371008">
      <w:pPr>
        <w:spacing w:after="0" w:line="240" w:lineRule="auto"/>
        <w:jc w:val="both"/>
        <w:rPr>
          <w:rFonts w:ascii="Arial" w:eastAsia="Times New Roman" w:hAnsi="Arial" w:cs="Arial"/>
          <w:kern w:val="0"/>
          <w:lang w:eastAsia="sl-SI"/>
          <w14:ligatures w14:val="none"/>
        </w:rPr>
      </w:pPr>
    </w:p>
    <w:p w14:paraId="4443F99E" w14:textId="19234B81" w:rsidR="00371008" w:rsidRP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9</w:t>
      </w:r>
      <w:r w:rsidR="00371008" w:rsidRPr="00371008">
        <w:rPr>
          <w:rFonts w:ascii="Arial" w:eastAsia="Times New Roman" w:hAnsi="Arial" w:cs="Arial"/>
          <w:kern w:val="0"/>
          <w:lang w:eastAsia="sl-SI"/>
          <w14:ligatures w14:val="none"/>
        </w:rPr>
        <w:t>. člen</w:t>
      </w:r>
    </w:p>
    <w:p w14:paraId="7ECBF4BE"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19CDE6A9" w14:textId="4E62B4AE" w:rsid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Pogodbeni stranki sta soglasni, da se bosta obveščali o vseh dejstvih, ki so pomembna za izvajanje pogodbe.</w:t>
      </w:r>
      <w:r w:rsidR="00E33E2C">
        <w:rPr>
          <w:rFonts w:ascii="Arial" w:eastAsia="Times New Roman" w:hAnsi="Arial" w:cs="Arial"/>
          <w:kern w:val="0"/>
          <w:lang w:eastAsia="sl-SI"/>
          <w14:ligatures w14:val="none"/>
        </w:rPr>
        <w:t xml:space="preserve"> </w:t>
      </w:r>
    </w:p>
    <w:p w14:paraId="7A171665"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3B66CD9A" w14:textId="77777777" w:rsidR="00324975" w:rsidRPr="00371008" w:rsidRDefault="00324975" w:rsidP="00371008">
      <w:pPr>
        <w:spacing w:after="0" w:line="240" w:lineRule="auto"/>
        <w:jc w:val="both"/>
        <w:rPr>
          <w:rFonts w:ascii="Arial" w:eastAsia="Times New Roman" w:hAnsi="Arial" w:cs="Arial"/>
          <w:kern w:val="0"/>
          <w:lang w:eastAsia="sl-SI"/>
          <w14:ligatures w14:val="none"/>
        </w:rPr>
      </w:pPr>
    </w:p>
    <w:p w14:paraId="4C3844DA" w14:textId="78CAB1B6" w:rsidR="00371008" w:rsidRPr="00371008" w:rsidRDefault="003C6F8B"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1</w:t>
      </w:r>
      <w:r w:rsidR="00AF18B7">
        <w:rPr>
          <w:rFonts w:ascii="Arial" w:eastAsia="Times New Roman" w:hAnsi="Arial" w:cs="Arial"/>
          <w:kern w:val="0"/>
          <w:lang w:eastAsia="sl-SI"/>
          <w14:ligatures w14:val="none"/>
        </w:rPr>
        <w:t>0</w:t>
      </w:r>
      <w:r w:rsidR="00371008" w:rsidRPr="00371008">
        <w:rPr>
          <w:rFonts w:ascii="Arial" w:eastAsia="Times New Roman" w:hAnsi="Arial" w:cs="Arial"/>
          <w:kern w:val="0"/>
          <w:lang w:eastAsia="sl-SI"/>
          <w14:ligatures w14:val="none"/>
        </w:rPr>
        <w:t>. člen</w:t>
      </w:r>
    </w:p>
    <w:p w14:paraId="25B63C55" w14:textId="77777777" w:rsidR="00371008" w:rsidRPr="00371008" w:rsidRDefault="00371008" w:rsidP="00371008">
      <w:pPr>
        <w:spacing w:after="0" w:line="240" w:lineRule="auto"/>
        <w:jc w:val="center"/>
        <w:rPr>
          <w:rFonts w:ascii="Arial" w:eastAsia="Times New Roman" w:hAnsi="Arial" w:cs="Arial"/>
          <w:kern w:val="0"/>
          <w:lang w:eastAsia="sl-SI"/>
          <w14:ligatures w14:val="none"/>
        </w:rPr>
      </w:pPr>
    </w:p>
    <w:p w14:paraId="5B355A40" w14:textId="77777777" w:rsid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Pogodbeni stranki sta soglasni, da bosta morebitne spore reševali sporazumno, v nasprotnem primeru je za reševanje njunih sporov pristojno sodišče v Slovenj Gradcu.</w:t>
      </w:r>
    </w:p>
    <w:p w14:paraId="2570D8EB" w14:textId="77777777" w:rsidR="00766A6F" w:rsidRDefault="00766A6F" w:rsidP="00371008">
      <w:pPr>
        <w:spacing w:after="0" w:line="240" w:lineRule="auto"/>
        <w:jc w:val="both"/>
        <w:rPr>
          <w:rFonts w:ascii="Arial" w:eastAsia="Times New Roman" w:hAnsi="Arial" w:cs="Arial"/>
          <w:kern w:val="0"/>
          <w:lang w:eastAsia="sl-SI"/>
          <w14:ligatures w14:val="none"/>
        </w:rPr>
      </w:pPr>
    </w:p>
    <w:p w14:paraId="568AB4D4" w14:textId="77777777" w:rsidR="00324975" w:rsidRDefault="00324975" w:rsidP="00371008">
      <w:pPr>
        <w:spacing w:after="0" w:line="240" w:lineRule="auto"/>
        <w:jc w:val="both"/>
        <w:rPr>
          <w:rFonts w:ascii="Arial" w:eastAsia="Times New Roman" w:hAnsi="Arial" w:cs="Arial"/>
          <w:kern w:val="0"/>
          <w:lang w:eastAsia="sl-SI"/>
          <w14:ligatures w14:val="none"/>
        </w:rPr>
      </w:pPr>
    </w:p>
    <w:p w14:paraId="7884EC6B" w14:textId="7D6C487B" w:rsidR="00766A6F" w:rsidRPr="00371008" w:rsidRDefault="00766A6F" w:rsidP="00766A6F">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1</w:t>
      </w:r>
      <w:r w:rsidR="00AF18B7">
        <w:rPr>
          <w:rFonts w:ascii="Arial" w:eastAsia="Times New Roman" w:hAnsi="Arial" w:cs="Arial"/>
          <w:kern w:val="0"/>
          <w:lang w:eastAsia="sl-SI"/>
          <w14:ligatures w14:val="none"/>
        </w:rPr>
        <w:t>1</w:t>
      </w:r>
      <w:r>
        <w:rPr>
          <w:rFonts w:ascii="Arial" w:eastAsia="Times New Roman" w:hAnsi="Arial" w:cs="Arial"/>
          <w:kern w:val="0"/>
          <w:lang w:eastAsia="sl-SI"/>
          <w14:ligatures w14:val="none"/>
        </w:rPr>
        <w:t>. člen</w:t>
      </w:r>
    </w:p>
    <w:p w14:paraId="684A4390" w14:textId="77777777" w:rsidR="00766A6F" w:rsidRDefault="00766A6F" w:rsidP="00371008">
      <w:pPr>
        <w:spacing w:after="0" w:line="240" w:lineRule="auto"/>
        <w:jc w:val="both"/>
        <w:rPr>
          <w:rFonts w:ascii="Arial" w:eastAsia="Times New Roman" w:hAnsi="Arial" w:cs="Arial"/>
          <w:kern w:val="0"/>
          <w:lang w:eastAsia="sl-SI"/>
          <w14:ligatures w14:val="none"/>
        </w:rPr>
      </w:pPr>
    </w:p>
    <w:p w14:paraId="04290A65" w14:textId="69619491" w:rsidR="00371008" w:rsidRDefault="00766A6F"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Pogodba začne veljati s podpisom obeh pogodbenih strank, uporablja pa se do 31. 3. 202</w:t>
      </w:r>
      <w:r w:rsidR="006B0ED7">
        <w:rPr>
          <w:rFonts w:ascii="Arial" w:eastAsia="Times New Roman" w:hAnsi="Arial" w:cs="Arial"/>
          <w:kern w:val="0"/>
          <w:lang w:eastAsia="sl-SI"/>
          <w14:ligatures w14:val="none"/>
        </w:rPr>
        <w:t>7</w:t>
      </w:r>
      <w:r>
        <w:rPr>
          <w:rFonts w:ascii="Arial" w:eastAsia="Times New Roman" w:hAnsi="Arial" w:cs="Arial"/>
          <w:kern w:val="0"/>
          <w:lang w:eastAsia="sl-SI"/>
          <w14:ligatures w14:val="none"/>
        </w:rPr>
        <w:t xml:space="preserve"> oz. do izpolnitve pogodbenih </w:t>
      </w:r>
      <w:r w:rsidR="00E33E2C">
        <w:rPr>
          <w:rFonts w:ascii="Arial" w:eastAsia="Times New Roman" w:hAnsi="Arial" w:cs="Arial"/>
          <w:kern w:val="0"/>
          <w:lang w:eastAsia="sl-SI"/>
          <w14:ligatures w14:val="none"/>
        </w:rPr>
        <w:t>obveznosti.</w:t>
      </w:r>
    </w:p>
    <w:p w14:paraId="1899F80B" w14:textId="77777777" w:rsidR="00E33E2C" w:rsidRDefault="00E33E2C" w:rsidP="00371008">
      <w:pPr>
        <w:spacing w:after="0" w:line="240" w:lineRule="auto"/>
        <w:jc w:val="both"/>
        <w:rPr>
          <w:rFonts w:ascii="Arial" w:eastAsia="Times New Roman" w:hAnsi="Arial" w:cs="Arial"/>
          <w:kern w:val="0"/>
          <w:lang w:eastAsia="sl-SI"/>
          <w14:ligatures w14:val="none"/>
        </w:rPr>
      </w:pPr>
    </w:p>
    <w:p w14:paraId="4870B50E" w14:textId="27E16198" w:rsidR="003B4204" w:rsidRDefault="00E33E2C" w:rsidP="00371008">
      <w:pPr>
        <w:spacing w:after="0" w:line="240" w:lineRule="auto"/>
        <w:jc w:val="both"/>
        <w:rPr>
          <w:rFonts w:ascii="Arial" w:eastAsia="Times New Roman" w:hAnsi="Arial" w:cs="Arial"/>
          <w:kern w:val="0"/>
          <w:lang w:eastAsia="sl-SI"/>
          <w14:ligatures w14:val="none"/>
        </w:rPr>
      </w:pPr>
      <w:r w:rsidRPr="00E33E2C">
        <w:rPr>
          <w:rFonts w:ascii="Arial" w:eastAsia="Times New Roman" w:hAnsi="Arial" w:cs="Arial"/>
          <w:kern w:val="0"/>
          <w:lang w:eastAsia="sl-SI"/>
          <w14:ligatures w14:val="none"/>
        </w:rPr>
        <w:t xml:space="preserve">Če sta datuma podpisa </w:t>
      </w:r>
      <w:r>
        <w:rPr>
          <w:rFonts w:ascii="Arial" w:eastAsia="Times New Roman" w:hAnsi="Arial" w:cs="Arial"/>
          <w:kern w:val="0"/>
          <w:lang w:eastAsia="sl-SI"/>
          <w14:ligatures w14:val="none"/>
        </w:rPr>
        <w:t>p</w:t>
      </w:r>
      <w:r w:rsidRPr="00E33E2C">
        <w:rPr>
          <w:rFonts w:ascii="Arial" w:eastAsia="Times New Roman" w:hAnsi="Arial" w:cs="Arial"/>
          <w:kern w:val="0"/>
          <w:lang w:eastAsia="sl-SI"/>
          <w14:ligatures w14:val="none"/>
        </w:rPr>
        <w:t xml:space="preserve">ogodbe različna, se šteje, da je </w:t>
      </w:r>
      <w:r>
        <w:rPr>
          <w:rFonts w:ascii="Arial" w:eastAsia="Times New Roman" w:hAnsi="Arial" w:cs="Arial"/>
          <w:kern w:val="0"/>
          <w:lang w:eastAsia="sl-SI"/>
          <w14:ligatures w14:val="none"/>
        </w:rPr>
        <w:t>p</w:t>
      </w:r>
      <w:r w:rsidRPr="00E33E2C">
        <w:rPr>
          <w:rFonts w:ascii="Arial" w:eastAsia="Times New Roman" w:hAnsi="Arial" w:cs="Arial"/>
          <w:kern w:val="0"/>
          <w:lang w:eastAsia="sl-SI"/>
          <w14:ligatures w14:val="none"/>
        </w:rPr>
        <w:t>ogodba sklenjena z dnem, ko jo podpiše zadnja pogodbena stranka.</w:t>
      </w:r>
    </w:p>
    <w:p w14:paraId="46BC6EAF" w14:textId="77777777" w:rsidR="00766A6F" w:rsidRDefault="00766A6F" w:rsidP="00371008">
      <w:pPr>
        <w:spacing w:after="0" w:line="240" w:lineRule="auto"/>
        <w:jc w:val="both"/>
        <w:rPr>
          <w:rFonts w:ascii="Arial" w:eastAsia="Times New Roman" w:hAnsi="Arial" w:cs="Arial"/>
          <w:kern w:val="0"/>
          <w:lang w:eastAsia="sl-SI"/>
          <w14:ligatures w14:val="none"/>
        </w:rPr>
      </w:pPr>
    </w:p>
    <w:p w14:paraId="51091EB2" w14:textId="77777777" w:rsidR="00AF18B7" w:rsidRDefault="00AF18B7" w:rsidP="00371008">
      <w:pPr>
        <w:spacing w:after="0" w:line="240" w:lineRule="auto"/>
        <w:jc w:val="both"/>
        <w:rPr>
          <w:rFonts w:ascii="Arial" w:eastAsia="Times New Roman" w:hAnsi="Arial" w:cs="Arial"/>
          <w:kern w:val="0"/>
          <w:lang w:eastAsia="sl-SI"/>
          <w14:ligatures w14:val="none"/>
        </w:rPr>
      </w:pPr>
    </w:p>
    <w:p w14:paraId="018AF8F4" w14:textId="77777777" w:rsidR="00A007AC" w:rsidRDefault="00A007AC" w:rsidP="00371008">
      <w:pPr>
        <w:spacing w:after="0" w:line="240" w:lineRule="auto"/>
        <w:jc w:val="both"/>
        <w:rPr>
          <w:rFonts w:ascii="Arial" w:eastAsia="Times New Roman" w:hAnsi="Arial" w:cs="Arial"/>
          <w:kern w:val="0"/>
          <w:lang w:eastAsia="sl-SI"/>
          <w14:ligatures w14:val="none"/>
        </w:rPr>
      </w:pPr>
    </w:p>
    <w:p w14:paraId="380AC42F" w14:textId="77777777" w:rsidR="00AF18B7" w:rsidRDefault="00AF18B7" w:rsidP="00371008">
      <w:pPr>
        <w:spacing w:after="0" w:line="240" w:lineRule="auto"/>
        <w:jc w:val="both"/>
        <w:rPr>
          <w:rFonts w:ascii="Arial" w:eastAsia="Times New Roman" w:hAnsi="Arial" w:cs="Arial"/>
          <w:kern w:val="0"/>
          <w:lang w:eastAsia="sl-SI"/>
          <w14:ligatures w14:val="none"/>
        </w:rPr>
      </w:pPr>
    </w:p>
    <w:p w14:paraId="2D304995" w14:textId="77777777" w:rsidR="00324975" w:rsidRPr="00371008" w:rsidRDefault="00324975" w:rsidP="00371008">
      <w:pPr>
        <w:spacing w:after="0" w:line="240" w:lineRule="auto"/>
        <w:jc w:val="both"/>
        <w:rPr>
          <w:rFonts w:ascii="Arial" w:eastAsia="Times New Roman" w:hAnsi="Arial" w:cs="Arial"/>
          <w:kern w:val="0"/>
          <w:lang w:eastAsia="sl-SI"/>
          <w14:ligatures w14:val="none"/>
        </w:rPr>
      </w:pPr>
    </w:p>
    <w:p w14:paraId="3580825C" w14:textId="43BE2CC4" w:rsidR="00371008" w:rsidRPr="00371008" w:rsidRDefault="00371008" w:rsidP="00371008">
      <w:pPr>
        <w:spacing w:after="0" w:line="240" w:lineRule="auto"/>
        <w:jc w:val="center"/>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lastRenderedPageBreak/>
        <w:t>1</w:t>
      </w:r>
      <w:r w:rsidR="00AF18B7">
        <w:rPr>
          <w:rFonts w:ascii="Arial" w:eastAsia="Times New Roman" w:hAnsi="Arial" w:cs="Arial"/>
          <w:kern w:val="0"/>
          <w:lang w:eastAsia="sl-SI"/>
          <w14:ligatures w14:val="none"/>
        </w:rPr>
        <w:t>2</w:t>
      </w:r>
      <w:r w:rsidRPr="00371008">
        <w:rPr>
          <w:rFonts w:ascii="Arial" w:eastAsia="Times New Roman" w:hAnsi="Arial" w:cs="Arial"/>
          <w:kern w:val="0"/>
          <w:lang w:eastAsia="sl-SI"/>
          <w14:ligatures w14:val="none"/>
        </w:rPr>
        <w:t>. člen</w:t>
      </w:r>
    </w:p>
    <w:p w14:paraId="1E15C9B5"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44E7E6C4" w14:textId="59B62D4A"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Ta pogodba je sestavljena v </w:t>
      </w:r>
      <w:r w:rsidR="00AC145A">
        <w:rPr>
          <w:rFonts w:ascii="Arial" w:eastAsia="Times New Roman" w:hAnsi="Arial" w:cs="Arial"/>
          <w:kern w:val="0"/>
          <w:lang w:eastAsia="sl-SI"/>
          <w14:ligatures w14:val="none"/>
        </w:rPr>
        <w:t>treh</w:t>
      </w:r>
      <w:r w:rsidRPr="00371008">
        <w:rPr>
          <w:rFonts w:ascii="Arial" w:eastAsia="Times New Roman" w:hAnsi="Arial" w:cs="Arial"/>
          <w:kern w:val="0"/>
          <w:lang w:eastAsia="sl-SI"/>
          <w14:ligatures w14:val="none"/>
        </w:rPr>
        <w:t xml:space="preserve"> (</w:t>
      </w:r>
      <w:r w:rsidR="00AC145A">
        <w:rPr>
          <w:rFonts w:ascii="Arial" w:eastAsia="Times New Roman" w:hAnsi="Arial" w:cs="Arial"/>
          <w:kern w:val="0"/>
          <w:lang w:eastAsia="sl-SI"/>
          <w14:ligatures w14:val="none"/>
        </w:rPr>
        <w:t>3</w:t>
      </w:r>
      <w:r w:rsidRPr="00371008">
        <w:rPr>
          <w:rFonts w:ascii="Arial" w:eastAsia="Times New Roman" w:hAnsi="Arial" w:cs="Arial"/>
          <w:kern w:val="0"/>
          <w:lang w:eastAsia="sl-SI"/>
          <w14:ligatures w14:val="none"/>
        </w:rPr>
        <w:t xml:space="preserve">) enakih izvodih, od katerih </w:t>
      </w:r>
      <w:r w:rsidR="00AC145A">
        <w:rPr>
          <w:rFonts w:ascii="Arial" w:eastAsia="Times New Roman" w:hAnsi="Arial" w:cs="Arial"/>
          <w:kern w:val="0"/>
          <w:lang w:eastAsia="sl-SI"/>
          <w14:ligatures w14:val="none"/>
        </w:rPr>
        <w:t xml:space="preserve">naročnik </w:t>
      </w:r>
      <w:r w:rsidRPr="00371008">
        <w:rPr>
          <w:rFonts w:ascii="Arial" w:eastAsia="Times New Roman" w:hAnsi="Arial" w:cs="Arial"/>
          <w:kern w:val="0"/>
          <w:lang w:eastAsia="sl-SI"/>
          <w14:ligatures w14:val="none"/>
        </w:rPr>
        <w:t>prejme dva (2) izvoda</w:t>
      </w:r>
      <w:r w:rsidR="00AC145A">
        <w:rPr>
          <w:rFonts w:ascii="Arial" w:eastAsia="Times New Roman" w:hAnsi="Arial" w:cs="Arial"/>
          <w:kern w:val="0"/>
          <w:lang w:eastAsia="sl-SI"/>
          <w14:ligatures w14:val="none"/>
        </w:rPr>
        <w:t>, izvajalec pa enega (1).</w:t>
      </w:r>
      <w:r w:rsidRPr="00371008">
        <w:rPr>
          <w:rFonts w:ascii="Arial" w:eastAsia="Times New Roman" w:hAnsi="Arial" w:cs="Arial"/>
          <w:kern w:val="0"/>
          <w:lang w:eastAsia="sl-SI"/>
          <w14:ligatures w14:val="none"/>
        </w:rPr>
        <w:t xml:space="preserve"> </w:t>
      </w:r>
    </w:p>
    <w:p w14:paraId="0F8CC805"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30FD2FD3" w14:textId="183C9FDA" w:rsidR="00371008" w:rsidRDefault="00371008"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p>
    <w:p w14:paraId="26E220FD" w14:textId="2A7A4D88"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Občina Dravograd </w:t>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Dravograd, dne</w:t>
      </w:r>
      <w:r>
        <w:rPr>
          <w:rFonts w:ascii="Arial" w:eastAsia="Times New Roman" w:hAnsi="Arial" w:cs="Arial"/>
          <w:kern w:val="0"/>
          <w:lang w:eastAsia="sl-SI"/>
          <w14:ligatures w14:val="none"/>
        </w:rPr>
        <w:t xml:space="preserve"> ………………..</w:t>
      </w:r>
    </w:p>
    <w:p w14:paraId="4C185417"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župan</w:t>
      </w:r>
    </w:p>
    <w:p w14:paraId="5C5EC97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Anton Preksavec</w:t>
      </w:r>
    </w:p>
    <w:p w14:paraId="3B632B7A"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6687B3F8"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 xml:space="preserve">            </w:t>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p>
    <w:p w14:paraId="7F102A5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2A34AE4F"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420FE5CA"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Izvajalec:</w:t>
      </w:r>
    </w:p>
    <w:p w14:paraId="76EF4F18" w14:textId="4618C6E0"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 xml:space="preserve">  </w:t>
      </w:r>
      <w:r>
        <w:rPr>
          <w:rFonts w:ascii="Arial" w:eastAsia="Times New Roman" w:hAnsi="Arial" w:cs="Arial"/>
          <w:kern w:val="0"/>
          <w:lang w:eastAsia="sl-SI"/>
          <w14:ligatures w14:val="none"/>
        </w:rPr>
        <w:t xml:space="preserve">                                           ……………</w:t>
      </w:r>
      <w:r w:rsidRPr="00371008">
        <w:rPr>
          <w:rFonts w:ascii="Arial" w:eastAsia="Times New Roman" w:hAnsi="Arial" w:cs="Arial"/>
          <w:kern w:val="0"/>
          <w:lang w:eastAsia="sl-SI"/>
          <w14:ligatures w14:val="none"/>
        </w:rPr>
        <w:t>, dne …………</w:t>
      </w:r>
      <w:r>
        <w:rPr>
          <w:rFonts w:ascii="Arial" w:eastAsia="Times New Roman" w:hAnsi="Arial" w:cs="Arial"/>
          <w:kern w:val="0"/>
          <w:lang w:eastAsia="sl-SI"/>
          <w14:ligatures w14:val="none"/>
        </w:rPr>
        <w:t>………</w:t>
      </w:r>
    </w:p>
    <w:p w14:paraId="55BA4E51" w14:textId="373E8867" w:rsidR="00371008" w:rsidRDefault="00384DA4"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direktor</w:t>
      </w:r>
    </w:p>
    <w:p w14:paraId="455920A8" w14:textId="77777777" w:rsidR="0008585F" w:rsidRDefault="0008585F" w:rsidP="00371008">
      <w:pPr>
        <w:spacing w:after="0" w:line="240" w:lineRule="auto"/>
        <w:jc w:val="both"/>
        <w:rPr>
          <w:rFonts w:ascii="Arial" w:eastAsia="Times New Roman" w:hAnsi="Arial" w:cs="Arial"/>
          <w:kern w:val="0"/>
          <w:lang w:eastAsia="sl-SI"/>
          <w14:ligatures w14:val="none"/>
        </w:rPr>
      </w:pPr>
    </w:p>
    <w:p w14:paraId="3E3CF682" w14:textId="24480EB4" w:rsidR="0008585F" w:rsidRPr="00371008" w:rsidRDefault="0008585F"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Žig:</w:t>
      </w:r>
    </w:p>
    <w:p w14:paraId="675B6A57" w14:textId="30619412"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 xml:space="preserve">   </w:t>
      </w:r>
    </w:p>
    <w:p w14:paraId="390B818B"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635BADE9" w14:textId="77777777" w:rsidR="00371008" w:rsidRDefault="00371008" w:rsidP="00371008">
      <w:pPr>
        <w:spacing w:after="0" w:line="240" w:lineRule="auto"/>
        <w:jc w:val="both"/>
        <w:rPr>
          <w:rFonts w:ascii="Arial" w:eastAsia="Times New Roman" w:hAnsi="Arial" w:cs="Arial"/>
          <w:kern w:val="0"/>
          <w:lang w:eastAsia="sl-SI"/>
          <w14:ligatures w14:val="none"/>
        </w:rPr>
      </w:pPr>
    </w:p>
    <w:sectPr w:rsidR="00371008" w:rsidSect="003B626E">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287CB" w14:textId="77777777" w:rsidR="00AD2161" w:rsidRDefault="00AD2161" w:rsidP="00371008">
      <w:pPr>
        <w:spacing w:after="0" w:line="240" w:lineRule="auto"/>
      </w:pPr>
      <w:r>
        <w:separator/>
      </w:r>
    </w:p>
  </w:endnote>
  <w:endnote w:type="continuationSeparator" w:id="0">
    <w:p w14:paraId="473259FB" w14:textId="77777777" w:rsidR="00AD2161" w:rsidRDefault="00AD2161" w:rsidP="00371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360B" w14:textId="77777777" w:rsidR="00871612" w:rsidRDefault="00871612">
    <w:pPr>
      <w:tabs>
        <w:tab w:val="center" w:pos="4550"/>
        <w:tab w:val="left" w:pos="5818"/>
      </w:tabs>
      <w:ind w:right="260"/>
      <w:jc w:val="right"/>
      <w:rPr>
        <w:color w:val="071320" w:themeColor="text2" w:themeShade="80"/>
        <w:sz w:val="24"/>
        <w:szCs w:val="24"/>
      </w:rPr>
    </w:pPr>
    <w:r>
      <w:rPr>
        <w:color w:val="2C7FCE" w:themeColor="text2" w:themeTint="99"/>
        <w:spacing w:val="60"/>
        <w:sz w:val="24"/>
        <w:szCs w:val="24"/>
      </w:rPr>
      <w:t>Stran</w:t>
    </w:r>
    <w:r>
      <w:rPr>
        <w:color w:val="2C7FCE" w:themeColor="text2" w:themeTint="99"/>
        <w:sz w:val="24"/>
        <w:szCs w:val="24"/>
      </w:rPr>
      <w:t xml:space="preserve"> </w:t>
    </w:r>
    <w:r>
      <w:rPr>
        <w:color w:val="0A1D30" w:themeColor="text2" w:themeShade="BF"/>
        <w:sz w:val="24"/>
        <w:szCs w:val="24"/>
      </w:rPr>
      <w:fldChar w:fldCharType="begin"/>
    </w:r>
    <w:r>
      <w:rPr>
        <w:color w:val="0A1D30" w:themeColor="text2" w:themeShade="BF"/>
        <w:sz w:val="24"/>
        <w:szCs w:val="24"/>
      </w:rPr>
      <w:instrText>PAGE   \* MERGEFORMAT</w:instrText>
    </w:r>
    <w:r>
      <w:rPr>
        <w:color w:val="0A1D30" w:themeColor="text2" w:themeShade="BF"/>
        <w:sz w:val="24"/>
        <w:szCs w:val="24"/>
      </w:rPr>
      <w:fldChar w:fldCharType="separate"/>
    </w:r>
    <w:r>
      <w:rPr>
        <w:color w:val="0A1D30" w:themeColor="text2" w:themeShade="BF"/>
        <w:sz w:val="24"/>
        <w:szCs w:val="24"/>
      </w:rPr>
      <w:t>1</w:t>
    </w:r>
    <w:r>
      <w:rPr>
        <w:color w:val="0A1D30" w:themeColor="text2" w:themeShade="BF"/>
        <w:sz w:val="24"/>
        <w:szCs w:val="24"/>
      </w:rPr>
      <w:fldChar w:fldCharType="end"/>
    </w:r>
    <w:r>
      <w:rPr>
        <w:color w:val="0A1D30" w:themeColor="text2" w:themeShade="BF"/>
        <w:sz w:val="24"/>
        <w:szCs w:val="24"/>
      </w:rPr>
      <w:t xml:space="preserve"> | </w:t>
    </w:r>
    <w:r>
      <w:rPr>
        <w:color w:val="0A1D30" w:themeColor="text2" w:themeShade="BF"/>
        <w:sz w:val="24"/>
        <w:szCs w:val="24"/>
      </w:rPr>
      <w:fldChar w:fldCharType="begin"/>
    </w:r>
    <w:r>
      <w:rPr>
        <w:color w:val="0A1D30" w:themeColor="text2" w:themeShade="BF"/>
        <w:sz w:val="24"/>
        <w:szCs w:val="24"/>
      </w:rPr>
      <w:instrText>NUMPAGES  \* Arabic  \* MERGEFORMAT</w:instrText>
    </w:r>
    <w:r>
      <w:rPr>
        <w:color w:val="0A1D30" w:themeColor="text2" w:themeShade="BF"/>
        <w:sz w:val="24"/>
        <w:szCs w:val="24"/>
      </w:rPr>
      <w:fldChar w:fldCharType="separate"/>
    </w:r>
    <w:r>
      <w:rPr>
        <w:color w:val="0A1D30" w:themeColor="text2" w:themeShade="BF"/>
        <w:sz w:val="24"/>
        <w:szCs w:val="24"/>
      </w:rPr>
      <w:t>1</w:t>
    </w:r>
    <w:r>
      <w:rPr>
        <w:color w:val="0A1D30" w:themeColor="text2" w:themeShade="BF"/>
        <w:sz w:val="24"/>
        <w:szCs w:val="24"/>
      </w:rPr>
      <w:fldChar w:fldCharType="end"/>
    </w:r>
  </w:p>
  <w:p w14:paraId="1B491B37" w14:textId="77777777" w:rsidR="00371008" w:rsidRDefault="003710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C9DF9" w14:textId="77777777" w:rsidR="00AD2161" w:rsidRDefault="00AD2161" w:rsidP="00371008">
      <w:pPr>
        <w:spacing w:after="0" w:line="240" w:lineRule="auto"/>
      </w:pPr>
      <w:r>
        <w:separator/>
      </w:r>
    </w:p>
  </w:footnote>
  <w:footnote w:type="continuationSeparator" w:id="0">
    <w:p w14:paraId="52BB336E" w14:textId="77777777" w:rsidR="00AD2161" w:rsidRDefault="00AD2161" w:rsidP="00371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0BC"/>
    <w:multiLevelType w:val="hybridMultilevel"/>
    <w:tmpl w:val="5540CDAE"/>
    <w:lvl w:ilvl="0" w:tplc="0A66415A">
      <w:numFmt w:val="bullet"/>
      <w:lvlText w:val="-"/>
      <w:lvlJc w:val="left"/>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53D0ACD"/>
    <w:multiLevelType w:val="singleLevel"/>
    <w:tmpl w:val="E910CF68"/>
    <w:lvl w:ilvl="0">
      <w:start w:val="1"/>
      <w:numFmt w:val="bullet"/>
      <w:lvlText w:val="-"/>
      <w:lvlJc w:val="left"/>
      <w:pPr>
        <w:tabs>
          <w:tab w:val="num" w:pos="360"/>
        </w:tabs>
        <w:ind w:left="360" w:hanging="360"/>
      </w:pPr>
    </w:lvl>
  </w:abstractNum>
  <w:abstractNum w:abstractNumId="2" w15:restartNumberingAfterBreak="0">
    <w:nsid w:val="2D9D26E2"/>
    <w:multiLevelType w:val="hybridMultilevel"/>
    <w:tmpl w:val="AA8AE8D4"/>
    <w:lvl w:ilvl="0" w:tplc="E910CF68">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8422616">
    <w:abstractNumId w:val="2"/>
  </w:num>
  <w:num w:numId="2" w16cid:durableId="321662535">
    <w:abstractNumId w:val="1"/>
  </w:num>
  <w:num w:numId="3" w16cid:durableId="197127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1BC"/>
    <w:rsid w:val="00053BA4"/>
    <w:rsid w:val="0008585F"/>
    <w:rsid w:val="00105500"/>
    <w:rsid w:val="00143353"/>
    <w:rsid w:val="00162FCB"/>
    <w:rsid w:val="001C3067"/>
    <w:rsid w:val="00215DBE"/>
    <w:rsid w:val="002B6416"/>
    <w:rsid w:val="002D0B67"/>
    <w:rsid w:val="00324975"/>
    <w:rsid w:val="003479C2"/>
    <w:rsid w:val="00371008"/>
    <w:rsid w:val="003732EF"/>
    <w:rsid w:val="00384DA4"/>
    <w:rsid w:val="003A0B4D"/>
    <w:rsid w:val="003B4204"/>
    <w:rsid w:val="003B626E"/>
    <w:rsid w:val="003C6F8B"/>
    <w:rsid w:val="003E7516"/>
    <w:rsid w:val="00443D00"/>
    <w:rsid w:val="00450FCB"/>
    <w:rsid w:val="00466978"/>
    <w:rsid w:val="004B528D"/>
    <w:rsid w:val="005C1AAF"/>
    <w:rsid w:val="005D3A48"/>
    <w:rsid w:val="006137F4"/>
    <w:rsid w:val="00620A32"/>
    <w:rsid w:val="00656A06"/>
    <w:rsid w:val="00682FEB"/>
    <w:rsid w:val="006B0ED7"/>
    <w:rsid w:val="00745B9B"/>
    <w:rsid w:val="00757BAA"/>
    <w:rsid w:val="00766A6F"/>
    <w:rsid w:val="008344A8"/>
    <w:rsid w:val="00871612"/>
    <w:rsid w:val="009841B7"/>
    <w:rsid w:val="009A7E3B"/>
    <w:rsid w:val="009B7C1D"/>
    <w:rsid w:val="009C5095"/>
    <w:rsid w:val="00A007AC"/>
    <w:rsid w:val="00A32010"/>
    <w:rsid w:val="00AC145A"/>
    <w:rsid w:val="00AD2161"/>
    <w:rsid w:val="00AD6D21"/>
    <w:rsid w:val="00AF18B7"/>
    <w:rsid w:val="00B27F0E"/>
    <w:rsid w:val="00B32B63"/>
    <w:rsid w:val="00B36FD3"/>
    <w:rsid w:val="00B70692"/>
    <w:rsid w:val="00B83FD3"/>
    <w:rsid w:val="00C621BC"/>
    <w:rsid w:val="00C65F83"/>
    <w:rsid w:val="00CC3C18"/>
    <w:rsid w:val="00D45624"/>
    <w:rsid w:val="00D62790"/>
    <w:rsid w:val="00D66A4A"/>
    <w:rsid w:val="00E030BA"/>
    <w:rsid w:val="00E03FD1"/>
    <w:rsid w:val="00E33E2C"/>
    <w:rsid w:val="00E457F4"/>
    <w:rsid w:val="00E60468"/>
    <w:rsid w:val="00E62E5A"/>
    <w:rsid w:val="00E807FC"/>
    <w:rsid w:val="00E96A5E"/>
    <w:rsid w:val="00F303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E14633A"/>
  <w15:chartTrackingRefBased/>
  <w15:docId w15:val="{8A47F099-B031-460A-B9CE-EC693204B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621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621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621B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621B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621B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621B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621B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621B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621B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21B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621B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621B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621B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621B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621B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621B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621B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621BC"/>
    <w:rPr>
      <w:rFonts w:eastAsiaTheme="majorEastAsia" w:cstheme="majorBidi"/>
      <w:color w:val="272727" w:themeColor="text1" w:themeTint="D8"/>
    </w:rPr>
  </w:style>
  <w:style w:type="paragraph" w:styleId="Naslov">
    <w:name w:val="Title"/>
    <w:basedOn w:val="Navaden"/>
    <w:next w:val="Navaden"/>
    <w:link w:val="NaslovZnak"/>
    <w:uiPriority w:val="10"/>
    <w:qFormat/>
    <w:rsid w:val="00C621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621B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621B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621B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621BC"/>
    <w:pPr>
      <w:spacing w:before="160"/>
      <w:jc w:val="center"/>
    </w:pPr>
    <w:rPr>
      <w:i/>
      <w:iCs/>
      <w:color w:val="404040" w:themeColor="text1" w:themeTint="BF"/>
    </w:rPr>
  </w:style>
  <w:style w:type="character" w:customStyle="1" w:styleId="CitatZnak">
    <w:name w:val="Citat Znak"/>
    <w:basedOn w:val="Privzetapisavaodstavka"/>
    <w:link w:val="Citat"/>
    <w:uiPriority w:val="29"/>
    <w:rsid w:val="00C621BC"/>
    <w:rPr>
      <w:i/>
      <w:iCs/>
      <w:color w:val="404040" w:themeColor="text1" w:themeTint="BF"/>
    </w:rPr>
  </w:style>
  <w:style w:type="paragraph" w:styleId="Odstavekseznama">
    <w:name w:val="List Paragraph"/>
    <w:basedOn w:val="Navaden"/>
    <w:uiPriority w:val="34"/>
    <w:qFormat/>
    <w:rsid w:val="00C621BC"/>
    <w:pPr>
      <w:ind w:left="720"/>
      <w:contextualSpacing/>
    </w:pPr>
  </w:style>
  <w:style w:type="character" w:styleId="Intenzivenpoudarek">
    <w:name w:val="Intense Emphasis"/>
    <w:basedOn w:val="Privzetapisavaodstavka"/>
    <w:uiPriority w:val="21"/>
    <w:qFormat/>
    <w:rsid w:val="00C621BC"/>
    <w:rPr>
      <w:i/>
      <w:iCs/>
      <w:color w:val="0F4761" w:themeColor="accent1" w:themeShade="BF"/>
    </w:rPr>
  </w:style>
  <w:style w:type="paragraph" w:styleId="Intenzivencitat">
    <w:name w:val="Intense Quote"/>
    <w:basedOn w:val="Navaden"/>
    <w:next w:val="Navaden"/>
    <w:link w:val="IntenzivencitatZnak"/>
    <w:uiPriority w:val="30"/>
    <w:qFormat/>
    <w:rsid w:val="00C621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621BC"/>
    <w:rPr>
      <w:i/>
      <w:iCs/>
      <w:color w:val="0F4761" w:themeColor="accent1" w:themeShade="BF"/>
    </w:rPr>
  </w:style>
  <w:style w:type="character" w:styleId="Intenzivensklic">
    <w:name w:val="Intense Reference"/>
    <w:basedOn w:val="Privzetapisavaodstavka"/>
    <w:uiPriority w:val="32"/>
    <w:qFormat/>
    <w:rsid w:val="00C621BC"/>
    <w:rPr>
      <w:b/>
      <w:bCs/>
      <w:smallCaps/>
      <w:color w:val="0F4761" w:themeColor="accent1" w:themeShade="BF"/>
      <w:spacing w:val="5"/>
    </w:rPr>
  </w:style>
  <w:style w:type="paragraph" w:styleId="Glava">
    <w:name w:val="header"/>
    <w:basedOn w:val="Navaden"/>
    <w:link w:val="GlavaZnak"/>
    <w:rsid w:val="005D3A48"/>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5D3A48"/>
    <w:rPr>
      <w:rFonts w:ascii="Times New Roman" w:eastAsia="Times New Roman" w:hAnsi="Times New Roman" w:cs="Times New Roman"/>
      <w:kern w:val="0"/>
      <w:sz w:val="20"/>
      <w:szCs w:val="20"/>
      <w:lang w:eastAsia="sl-SI"/>
      <w14:ligatures w14:val="none"/>
    </w:rPr>
  </w:style>
  <w:style w:type="character" w:styleId="Hiperpovezava">
    <w:name w:val="Hyperlink"/>
    <w:rsid w:val="005D3A48"/>
    <w:rPr>
      <w:color w:val="0000FF"/>
      <w:u w:val="single"/>
    </w:rPr>
  </w:style>
  <w:style w:type="paragraph" w:styleId="Noga">
    <w:name w:val="footer"/>
    <w:basedOn w:val="Navaden"/>
    <w:link w:val="NogaZnak"/>
    <w:uiPriority w:val="99"/>
    <w:unhideWhenUsed/>
    <w:rsid w:val="00371008"/>
    <w:pPr>
      <w:tabs>
        <w:tab w:val="center" w:pos="4536"/>
        <w:tab w:val="right" w:pos="9072"/>
      </w:tabs>
      <w:spacing w:after="0" w:line="240" w:lineRule="auto"/>
    </w:pPr>
  </w:style>
  <w:style w:type="character" w:customStyle="1" w:styleId="NogaZnak">
    <w:name w:val="Noga Znak"/>
    <w:basedOn w:val="Privzetapisavaodstavka"/>
    <w:link w:val="Noga"/>
    <w:uiPriority w:val="99"/>
    <w:rsid w:val="00371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jnistvo@dravograd.si" TargetMode="External"/><Relationship Id="rId4" Type="http://schemas.openxmlformats.org/officeDocument/2006/relationships/settings" Target="settings.xml"/><Relationship Id="rId9" Type="http://schemas.openxmlformats.org/officeDocument/2006/relationships/hyperlink" Target="http://www.dravograd.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994E38-6BEE-4B97-9D59-2C04E6DA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1445</Words>
  <Characters>8237</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6</cp:revision>
  <cp:lastPrinted>2025-01-07T13:54:00Z</cp:lastPrinted>
  <dcterms:created xsi:type="dcterms:W3CDTF">2026-07-08T06:07:00Z</dcterms:created>
  <dcterms:modified xsi:type="dcterms:W3CDTF">2026-07-09T09:54:00Z</dcterms:modified>
</cp:coreProperties>
</file>